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05080" w14:textId="77777777" w:rsidR="00FF7F4D" w:rsidRPr="00716950" w:rsidRDefault="00FF7F4D" w:rsidP="00FF7F4D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TỌA ĐÀM NHÂN SINH HẠNH PHÚC</w:t>
      </w:r>
    </w:p>
    <w:p w14:paraId="412D084E" w14:textId="77777777" w:rsidR="00FF7F4D" w:rsidRPr="00716950" w:rsidRDefault="00FF7F4D" w:rsidP="00FF7F4D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(Giảng Giải Đệ Tử Quy)</w:t>
      </w:r>
    </w:p>
    <w:p w14:paraId="77A46EF3" w14:textId="2945C6B4" w:rsidR="00FF7F4D" w:rsidRPr="0029469A" w:rsidRDefault="00FF7F4D" w:rsidP="00FF7F4D">
      <w:pPr>
        <w:pStyle w:val="A1"/>
        <w:spacing w:after="0"/>
        <w:ind w:firstLine="0"/>
        <w:jc w:val="center"/>
        <w:outlineLvl w:val="9"/>
        <w:rPr>
          <w:rFonts w:ascii="Times New Roman" w:hAnsi="Times New Roman" w:cs="Times New Roman"/>
          <w:i/>
          <w:iCs/>
          <w:lang w:val="en-US"/>
        </w:rPr>
      </w:pPr>
      <w:r w:rsidRPr="00716950">
        <w:rPr>
          <w:rFonts w:ascii="Times New Roman" w:hAnsi="Times New Roman" w:cs="Times New Roman"/>
        </w:rPr>
        <w:t xml:space="preserve">Tập </w:t>
      </w:r>
      <w:r>
        <w:rPr>
          <w:rFonts w:ascii="Times New Roman" w:hAnsi="Times New Roman" w:cs="Times New Roman"/>
          <w:lang w:val="en-US"/>
        </w:rPr>
        <w:t>33</w:t>
      </w:r>
    </w:p>
    <w:p w14:paraId="7A415F94" w14:textId="77777777" w:rsidR="00FF7F4D" w:rsidRPr="00716950" w:rsidRDefault="00FF7F4D" w:rsidP="00FF7F4D">
      <w:pPr>
        <w:shd w:val="clear" w:color="auto" w:fill="FFFFFF"/>
        <w:tabs>
          <w:tab w:val="left" w:pos="1440"/>
          <w:tab w:val="left" w:pos="2160"/>
          <w:tab w:val="left" w:pos="3060"/>
        </w:tabs>
        <w:spacing w:before="120"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Giám định: Lão pháp sư Tịnh Không</w:t>
      </w:r>
    </w:p>
    <w:p w14:paraId="38FCA1FC" w14:textId="77777777" w:rsidR="00FF7F4D" w:rsidRPr="00716950" w:rsidRDefault="00FF7F4D" w:rsidP="00FF7F4D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Chủ giảng: Thầy Thái Lễ Húc</w:t>
      </w:r>
    </w:p>
    <w:p w14:paraId="4EDF05B5" w14:textId="77777777" w:rsidR="00FF7F4D" w:rsidRDefault="00FF7F4D" w:rsidP="00FF7F4D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 xml:space="preserve">Địa điểm: 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Học </w:t>
      </w:r>
      <w:r>
        <w:rPr>
          <w:rFonts w:ascii="Times New Roman" w:hAnsi="Times New Roman" w:cs="Times New Roman"/>
          <w:i/>
          <w:iCs/>
          <w:sz w:val="28"/>
          <w:szCs w:val="28"/>
        </w:rPr>
        <w:t>h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ội Tịnh </w:t>
      </w:r>
      <w:r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>ông Đài Nam, Đài Loan</w:t>
      </w:r>
    </w:p>
    <w:p w14:paraId="5CEABD54" w14:textId="77777777" w:rsidR="00FF7F4D" w:rsidRPr="00716950" w:rsidRDefault="00FF7F4D" w:rsidP="00FF7F4D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Thời gian: 15/02/2005 - 23/02/2005</w:t>
      </w:r>
    </w:p>
    <w:p w14:paraId="346E31C8" w14:textId="77777777" w:rsidR="00FF7F4D" w:rsidRPr="00716950" w:rsidRDefault="00FF7F4D" w:rsidP="00FF7F4D">
      <w:pPr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Việt dịch: Ban biên dịch Pháp Âm Tuyên Lưu</w:t>
      </w:r>
    </w:p>
    <w:p w14:paraId="02789F93" w14:textId="77777777" w:rsidR="00FF7F4D" w:rsidRPr="00716950" w:rsidRDefault="00FF7F4D" w:rsidP="00FF7F4D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DE580E4" w14:textId="77777777" w:rsidR="003B7CA2" w:rsidRDefault="001E3481" w:rsidP="00FF7F4D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Xin chào mọi người! Khóa học mấy ngày này của chúng ta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nói đến việc thận trọng trong lời nói hành vi,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là trong rất nhiều chi tiết nhỏ khi chung sống với người khác,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phải hết sức cẩn thận, hết sức cung kính.</w:t>
      </w:r>
    </w:p>
    <w:p w14:paraId="33866C31" w14:textId="77777777" w:rsidR="003B7CA2" w:rsidRDefault="001E3481" w:rsidP="00FF7F4D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nên, Trung Quốc chúng ta có một câu châm ngôn rằng: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“Khí tiết thanh bạch liêm khiết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từ chỗ cẩn thận dè dặt nơi phòng tối mà bồi dưỡng ra;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hào kiệt xoay chuyển càn khôn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từ chỗ nơm nớp lo sợ như gần tới vực sâu, như giẫm trên băng mỏng mà đắc lực.”</w:t>
      </w:r>
      <w:r w:rsidR="003B7CA2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Ý câu này nói với chúng ta rằng,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người có khí tiết hết sức trong sạch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là bắt đầu bồi dưỡng từ chỗ nào?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khi họ ở một mình,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những nơi mà người khác không nhìn thấy,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đều có thể làm được lời nói đi đôi với việc làm, vậy mới có thể bồi dưỡng ra khí tiết như vậy.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những điều nhỏ nhặt trong cuộc sống cũng là học vấn lớn.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“Xoay chuyển càn khôn” nghĩa là năng lực có thể xoay chuyển càn khôn,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bắt đầu cắm rễ từ chỗ nào?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“nơm nớp lo sợ như gần tới vực sâu, như giẫm trên băng mỏng”,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việc họ đối diện với mỗi người, đối diện với mỗi sự vật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có thể cung kính,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có thể đối đãi cẩn thận,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họ mới có thể làm được việc rất lớn về sau.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những thái độ cẩn thận này của họ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ở trong đây tích lũy lại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từng chút, từng chút một.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Chu Tử Trị Gia Cách Ngôn có câu: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“Nên khiêm hạ trước bậc lão thành, lúc nguy cấp có thể nương cậy.” Cho nên, người có thể luôn hết sức cẩn thận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những chi tiết nhỏ này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mới có thể thực sự làm tốt những việc lớn quan trọng.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ngay cả những việc nhỏ này mà cũng không để tâm tới,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có khả năng khi thực sự tiếp nhận một việc trọng đại nào đó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xuất hiện rất nhiều vấn đề nhỏ,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có khả năng làm loạn hết mọi việc.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chúng ta là bậc làm cha mẹ,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những chi tiết nhỏ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phải nhắc nhở con cái nhiều hơn ngay từ khi còn nhỏ.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Bản thân chúng ta cũng phải thường xuyên quán chiếu chính mình nhiều hơn,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khởi tâm động niệm trong những việc nhỏ này,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tiến thêm bước nữa là sửa lỗi, sửa đổi ngay lúc đó.</w:t>
      </w:r>
    </w:p>
    <w:p w14:paraId="32C68F44" w14:textId="77777777" w:rsidR="003B7CA2" w:rsidRDefault="001E3481" w:rsidP="00FF7F4D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lastRenderedPageBreak/>
        <w:t>Ngày hôm qua chúng ta đã nói đến: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“Dù đức học, hay tài nghệ, không bằng người, phải tự gắng. Nếu quần áo, hoặc ăn uống, không bằng người, chớ nên buồn.”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Phong khí xã hội hiện nay tương đối phù phiếm,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tương đối tôn sùng hưởng thụ vật chất.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người có thể trong nhà rất nghèo,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sắp không có cơm để ăn,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quần áo đều phải mua như thế nào?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đẹp,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phải mặc cho người khác xem,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vợ con ở nhà đang chịu đói,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vẫn phải phùng má giả làm người mập,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thái độ nhân sinh như vậy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quá giả dối, quá giả tạo.</w:t>
      </w:r>
    </w:p>
    <w:p w14:paraId="02BDC2F5" w14:textId="77777777" w:rsidR="003B7CA2" w:rsidRDefault="001E3481" w:rsidP="00FF7F4D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Một người thực sự tôn trọng bạn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tận đáy lòng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tuyệt đối không phải bởi vì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túi bạn có rất nhiều tiền,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phải như vậy không?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phải vậy.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trong túi của bạn có rất nhiều tiền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họ đối với bạn rất lễ phép,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đối với ai?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tiền của bạn.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Đợi đến khi tiền trong túi của bạn đưa hết cho họ rồi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thái độ của họ đối với bạn lập tức thay đổi ngay.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mới nói: “Quân tử kết giao nhạt như nước,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tiểu nhân kết giao ngọt như mật.”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sao tiểu nhân kết giao lại ngọt như mật?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họ có mục đích,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họ tận hết khả năng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nịnh hót, bợ đỡ bạn.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người ở trong tình cảnh này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tưởng rằng những người ấy xem trọng họ như vậy,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tôn trọng họ như vậy,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cuối cùng có thể đã trúng quỷ kế của kẻ tiểu nhân.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vì sao quân tử kết giao lại nhạt như nước?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bậc quân tử dùng đức hạnh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kết giao với bạn bè,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trong quá trình qua lại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 nhạt nhưng trong đó có mùi vị chân thật,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chứ tuyệt đối không phải là hằng ngày dính lấy bạn.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đôi bên đều biết rất rõ là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đều có trách nhiệm của người làm con,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trách nhiệm của bề tôi,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chức trách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của người làm chồng, người làm vợ.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mỗi người đều có rất nhiều bổn phận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cần phải tận tâm tận lực đi làm,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làm sao có thể lãng phí cả ngày ở bên cạnh bạn được.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nhất định sẽ nói: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“Đã hơn tám giờ rồi,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phải anh còn phải về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kể câu chuyện giáo dục đạo đức cho con anh nghe sao?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Nhanh về nhà đi!” Cho nên nói: “Trong nhạt lại có mùi vị chân thật.”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nhạt có sự quan tâm lẫn nhau,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thông cảm cho nhau của đôi bên.</w:t>
      </w:r>
    </w:p>
    <w:p w14:paraId="5175D84B" w14:textId="77777777" w:rsidR="003B7CA2" w:rsidRDefault="001E3481" w:rsidP="00FF7F4D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đích thực là dù vật chất dồi dào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điều đó cũng không thể khiến bạn được người khác tôn trọng,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là vì để theo đuổi vật chất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có khi lại khiến cho chính mình rơi vào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vực sâu không đáy,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câu “dục là vực thẳm”.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Hôm qua chúng ta cũng đã nói đến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việc tiêu tốn một món tiền lớn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mua một bộ đồ đắt đỏ,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niềm vui đó được bao lâu?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Được ba ngày.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khổ sở trong bao lâu?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cả tháng ấy phải ăn mì gói,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tổn hại đến sức khỏe.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nhìn thấy một chiếc xe thể thao hạng sang thì họ liền động tâm,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 mua chiếc xe thể thao hạng sang thì vui được bao lâu?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Vui được một tháng,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vui được hai tháng.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trong thời gian vui vẻ đó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vợ của bạn đã bị đưa vào “lãnh cung”,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chiếc xe đó trở thành cái gì?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Trở thành bà vợ cả,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bạn cứ hằng ngày ở đó lau lau chùi chùi xe,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chẳng ngó ngàng gì đến vợ nữa.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Vui được một, hai tháng,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khoản tiền vay để mua xe đó thì phải trả trong bao lâu?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là hai năm,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là ba năm,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khoảng thời gian đó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thể sẽ khổ sở để trả cho hết khoản nợ đó.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thật ra mà nói,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một người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thích chạy theo những thứ hàng hiệu,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thứ đồ đắt đỏ như vậy,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nói họ sử dụng xe được nửa năm hoặc một năm,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đột nhiên lại nhìn thấy có xe đời mới xuất hiện,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thấy người khác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lái xe đời mới hơn họ thì họ sẽ thế nào?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lòng họ sẽ có chút khó chịu,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lại động tâm muốn mua chiếc xe mới hơn.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là họ vẫn chưa trả hết các khoản vay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lại có những khoản chi mới,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lại muốn mua mẫu mới nhất,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cả đời sẽ trở thành nô lệ của vật chất.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chỉ tự biến mình thành nô lệ của vật chất,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có thể ngay cả người trong nhà của họ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bị liên lụy vào đó.</w:t>
      </w:r>
    </w:p>
    <w:p w14:paraId="25D13E4D" w14:textId="226B366E" w:rsidR="003B7CA2" w:rsidRDefault="001E3481" w:rsidP="00FF7F4D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Rất nhiều người cảm thấy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mua một ngôi biệt thự sang trọng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mới thấy được bản thân có thân phận.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loại người như vậy không?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Có!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bà ta có câu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“gia tài bạc triệu”, mỗi ngày ăn mấy bữa?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“Ngày ăn ba bữa”,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việc gì phải cực khổ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chạy theo những thứ rất phù phiếm như vậy.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Gia tài bạc triệu, ngày ăn ba bữa;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“nhà rộng ngàn gian”,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dù nhà của bạn có cả ngàn phòng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buổi tối đi ngủ nằm hết bao nhiêu?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</w:t>
      </w:r>
      <w:r w:rsidR="00E7250F">
        <w:rPr>
          <w:rFonts w:ascii="Times New Roman" w:hAnsi="Times New Roman" w:cs="Times New Roman"/>
          <w:sz w:val="28"/>
          <w:szCs w:val="28"/>
        </w:rPr>
        <w:t>ố</w:t>
      </w:r>
      <w:r w:rsidRPr="00C95A4A">
        <w:rPr>
          <w:rFonts w:ascii="Times New Roman" w:hAnsi="Times New Roman" w:cs="Times New Roman"/>
          <w:sz w:val="28"/>
          <w:szCs w:val="28"/>
        </w:rPr>
        <w:t>i ng</w:t>
      </w:r>
      <w:r w:rsidR="00E7250F">
        <w:rPr>
          <w:rFonts w:ascii="Times New Roman" w:hAnsi="Times New Roman" w:cs="Times New Roman"/>
          <w:sz w:val="28"/>
          <w:szCs w:val="28"/>
        </w:rPr>
        <w:t>ủ</w:t>
      </w:r>
      <w:r w:rsidRPr="00C95A4A">
        <w:rPr>
          <w:rFonts w:ascii="Times New Roman" w:hAnsi="Times New Roman" w:cs="Times New Roman"/>
          <w:sz w:val="28"/>
          <w:szCs w:val="28"/>
        </w:rPr>
        <w:t xml:space="preserve"> ch</w:t>
      </w:r>
      <w:r w:rsidR="00E7250F">
        <w:rPr>
          <w:rFonts w:ascii="Times New Roman" w:hAnsi="Times New Roman" w:cs="Times New Roman"/>
          <w:sz w:val="28"/>
          <w:szCs w:val="28"/>
        </w:rPr>
        <w:t>ỉ</w:t>
      </w:r>
      <w:r w:rsidRPr="00C95A4A">
        <w:rPr>
          <w:rFonts w:ascii="Times New Roman" w:hAnsi="Times New Roman" w:cs="Times New Roman"/>
          <w:sz w:val="28"/>
          <w:szCs w:val="28"/>
        </w:rPr>
        <w:t xml:space="preserve"> c</w:t>
      </w:r>
      <w:r w:rsidR="00E7250F">
        <w:rPr>
          <w:rFonts w:ascii="Times New Roman" w:hAnsi="Times New Roman" w:cs="Times New Roman"/>
          <w:sz w:val="28"/>
          <w:szCs w:val="28"/>
        </w:rPr>
        <w:t>ó</w:t>
      </w:r>
      <w:r w:rsidRPr="00C95A4A">
        <w:rPr>
          <w:rFonts w:ascii="Times New Roman" w:hAnsi="Times New Roman" w:cs="Times New Roman"/>
          <w:sz w:val="28"/>
          <w:szCs w:val="28"/>
        </w:rPr>
        <w:t xml:space="preserve"> 1,8 m</w:t>
      </w:r>
      <w:r w:rsidRPr="00C95A4A">
        <w:rPr>
          <w:rFonts w:ascii="Times New Roman" w:eastAsia="Calibri" w:hAnsi="Times New Roman" w:cs="Times New Roman"/>
          <w:sz w:val="28"/>
          <w:szCs w:val="28"/>
        </w:rPr>
        <w:t>²</w:t>
      </w:r>
      <w:r w:rsidRPr="00C95A4A">
        <w:rPr>
          <w:rFonts w:ascii="Times New Roman" w:hAnsi="Times New Roman" w:cs="Times New Roman"/>
          <w:sz w:val="28"/>
          <w:szCs w:val="28"/>
        </w:rPr>
        <w:t>.”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nhu cầu của con người về phương diện vật chất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vô cùng ít.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câu “biết đủ thường vui”,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biết đủ thì cuộc sống sẽ vô cùng nhẹ nhõm,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vô cùng đơn giản,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một phương pháp rất tốt đối với thân tâm của bạn.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 cũng phải lĩnh hội được từ trong đó,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nói bạn thường rất chú trọng việc ăn uống,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muốn ăn uống thật ngon.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có thể suy nghĩ một chút,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vào khoảng thời gian trước tết,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thường nhận được rất nhiều thiệp mời đám cưới,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câu: “Có tiền hay không tiền,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lấy vợ ăn tết mới vui.”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nhận được nhiều thiệp mời đám cưới như vậy,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đây tôi đã từng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 ăn ba đám cưới trong một tuần,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ba đám,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ăn đến ngày thứ ba thì bạn có cảm giác như thế nào?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Sắp ăn không nổi nữa,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đĩa thức ăn đầy ắp thịt cá,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nhiều dầu mỡ như vậy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thể nào s</w:t>
      </w:r>
      <w:r w:rsidR="00E7250F">
        <w:rPr>
          <w:rFonts w:ascii="Times New Roman" w:hAnsi="Times New Roman" w:cs="Times New Roman"/>
          <w:sz w:val="28"/>
          <w:szCs w:val="28"/>
        </w:rPr>
        <w:t>á</w:t>
      </w:r>
      <w:r w:rsidRPr="00C95A4A">
        <w:rPr>
          <w:rFonts w:ascii="Times New Roman" w:hAnsi="Times New Roman" w:cs="Times New Roman"/>
          <w:sz w:val="28"/>
          <w:szCs w:val="28"/>
        </w:rPr>
        <w:t>nh bằng với rau xanh và đậu hũ đạm bạc,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ăn vào sẽ cảm thấy nhẹ nhàng thoải mái.</w:t>
      </w:r>
    </w:p>
    <w:p w14:paraId="7E42B3D2" w14:textId="77777777" w:rsidR="003B7CA2" w:rsidRDefault="001E3481" w:rsidP="00FF7F4D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Rất nhiều người chạy theo nhà ở rất cao cấp,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rất có thể họ sợ rằng trong lúc nói chuyện với người khác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thể nói,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đối phương nói rằng: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“Tôi ở nơi nào đó có một căn biệt thự sang trọng.”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họ nghe thấy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khác có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mình không có,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lòng họ sẽ rất khó chịu.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họ tự mình rất nỗ lực kiếm tiền,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ngày cũng làm,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đêm cũng làm,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cuối cùng cũng mua được một căn biệt thự.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Được. Vậy một năm đến đó ở được bao lâu?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năm có thể đi đến đó ba đến năm lần,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lần ở lại khoảng hai, ba ngày thì về.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họ phải thuê một, hai người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trông giữ biệt thự,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được thuê này một năm ở [biệt thự đó] bao lâu?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ngày họ đều ở đó,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họ đang hưởng thụ ngôi biệt thự này.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thưa các bạn!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Rốt cuộc thì ai mới là người thực sự có phước báo?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Ai là người có phước báo?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được thuê này có phước báo,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chủ biệt thự thì phải vất vả cực khổ kiếm tiền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trả các khoản nợ mua ngôi biệt thự.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thực sự chúng ta cần phải suy nghĩ cho kỹ,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rốt cuộc thì cuộc sống như thế nào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thực sự có được sự phát triển rất tốt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sự điều tiết rất tốt đối với thân tâm của chúng ta,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theo đuổi sự hưởng thụ vật chất giả tạm.</w:t>
      </w:r>
    </w:p>
    <w:p w14:paraId="7F4CB128" w14:textId="0CBB0CE6" w:rsidR="003B7CA2" w:rsidRDefault="001E3481" w:rsidP="00FF7F4D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“Dù đức học, hay tài nghệ,</w:t>
      </w:r>
      <w:r w:rsidR="003B7CA2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không bằng người, phải tự gắng.”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Trung Quốc có một câu thành ngữ là: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“Đức tài vẹn toàn.”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Chữ “đức” ở trước,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chữ “tài” ở sau,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câu thành ngữ này cũng nói với chúng ta: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Giữa đức và tài thì điều nào quan trọng hơn?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Đức tài vẹn toàn,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đức vẫn quan trọng hơn tài.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Thời cận đại có một nhà thư pháp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được tôn xưng là Thảo Thánh đương đại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tên là tiên sinh Lâm Tản Chi,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Nhật Bản rất tôn trọng thư pháp của ông,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nhà thư pháp Nhật Bản đến Trung Quốc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đến nhà của ông để hành lễ,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vô cùng bội phục thư pháp của ông,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bội phục cả cách làm người của ông.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Tiên sinh Lâm Tản Chi từng nói như thế này: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“Có đức, có tài sẽ yêu m</w:t>
      </w:r>
      <w:r w:rsidR="00E7250F">
        <w:rPr>
          <w:rFonts w:ascii="Times New Roman" w:hAnsi="Times New Roman" w:cs="Times New Roman"/>
          <w:sz w:val="28"/>
          <w:szCs w:val="28"/>
        </w:rPr>
        <w:t>ế</w:t>
      </w:r>
      <w:r w:rsidRPr="00C95A4A">
        <w:rPr>
          <w:rFonts w:ascii="Times New Roman" w:hAnsi="Times New Roman" w:cs="Times New Roman"/>
          <w:sz w:val="28"/>
          <w:szCs w:val="28"/>
        </w:rPr>
        <w:t>n ngư</w:t>
      </w:r>
      <w:r w:rsidR="00E7250F">
        <w:rPr>
          <w:rFonts w:ascii="Times New Roman" w:hAnsi="Times New Roman" w:cs="Times New Roman"/>
          <w:sz w:val="28"/>
          <w:szCs w:val="28"/>
        </w:rPr>
        <w:t>ờ</w:t>
      </w:r>
      <w:r w:rsidRPr="00C95A4A">
        <w:rPr>
          <w:rFonts w:ascii="Times New Roman" w:hAnsi="Times New Roman" w:cs="Times New Roman"/>
          <w:sz w:val="28"/>
          <w:szCs w:val="28"/>
        </w:rPr>
        <w:t>i tài.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đức, có tài sẽ đố kỵ người tài.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đức, không tài sẽ biết dùng người tài.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đức lại không tài sẽ hủy hoại người tài.”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nếu như chúng ta muốn tuyển người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phải chọn người như thế nào?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chọn người có đức, có tài,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thấp nhất cũng phải chọn người có đức, không có tài.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họ có đức hạnh,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biết bao dung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sẽ biết yêu m</w:t>
      </w:r>
      <w:r w:rsidR="00E7250F">
        <w:rPr>
          <w:rFonts w:ascii="Times New Roman" w:hAnsi="Times New Roman" w:cs="Times New Roman"/>
          <w:sz w:val="28"/>
          <w:szCs w:val="28"/>
        </w:rPr>
        <w:t>ế</w:t>
      </w:r>
      <w:r w:rsidRPr="00C95A4A">
        <w:rPr>
          <w:rFonts w:ascii="Times New Roman" w:hAnsi="Times New Roman" w:cs="Times New Roman"/>
          <w:sz w:val="28"/>
          <w:szCs w:val="28"/>
        </w:rPr>
        <w:t>n t</w:t>
      </w:r>
      <w:r w:rsidR="00E7250F">
        <w:rPr>
          <w:rFonts w:ascii="Times New Roman" w:hAnsi="Times New Roman" w:cs="Times New Roman"/>
          <w:sz w:val="28"/>
          <w:szCs w:val="28"/>
        </w:rPr>
        <w:t>á</w:t>
      </w:r>
      <w:r w:rsidRPr="00C95A4A">
        <w:rPr>
          <w:rFonts w:ascii="Times New Roman" w:hAnsi="Times New Roman" w:cs="Times New Roman"/>
          <w:sz w:val="28"/>
          <w:szCs w:val="28"/>
        </w:rPr>
        <w:t>n thư</w:t>
      </w:r>
      <w:r w:rsidR="00E7250F">
        <w:rPr>
          <w:rFonts w:ascii="Times New Roman" w:hAnsi="Times New Roman" w:cs="Times New Roman"/>
          <w:sz w:val="28"/>
          <w:szCs w:val="28"/>
        </w:rPr>
        <w:t>ở</w:t>
      </w:r>
      <w:r w:rsidRPr="00C95A4A">
        <w:rPr>
          <w:rFonts w:ascii="Times New Roman" w:hAnsi="Times New Roman" w:cs="Times New Roman"/>
          <w:sz w:val="28"/>
          <w:szCs w:val="28"/>
        </w:rPr>
        <w:t>ng tài hoa của người khác,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biết “thấy việc thiện, liền nghĩ bằng”,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liền biết trân quý những nhân tài như vậy.</w:t>
      </w:r>
    </w:p>
    <w:p w14:paraId="655F092E" w14:textId="77E82367" w:rsidR="003B7CA2" w:rsidRDefault="001E3481" w:rsidP="00FF7F4D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Nhưng nếu như không có đức mà chỉ có tài hoa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tất nhiên họ sẽ đố kỵ với người khác.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ngay cả tài cũng không có thì họ sẽ hủy hoại người tài.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vào thời Xuân Thu Chiến Quốc,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nước Tần có một vị tể tướng tên là Lý Tư,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là người có tài mà không có đức,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thế nhìn thấy người có tài hoa thì ông rất đố kỵ,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đố kỵ với sư đệ của mình là Hàn Phi Tử,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hãm hại Hàn Phi Tử cho đến chết.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nh</w:t>
      </w:r>
      <w:r w:rsidR="00E7250F">
        <w:rPr>
          <w:rFonts w:ascii="Times New Roman" w:hAnsi="Times New Roman" w:cs="Times New Roman"/>
          <w:sz w:val="28"/>
          <w:szCs w:val="28"/>
        </w:rPr>
        <w:t>ữ</w:t>
      </w:r>
      <w:r w:rsidRPr="00C95A4A">
        <w:rPr>
          <w:rFonts w:ascii="Times New Roman" w:hAnsi="Times New Roman" w:cs="Times New Roman"/>
          <w:sz w:val="28"/>
          <w:szCs w:val="28"/>
        </w:rPr>
        <w:t>ng hãm hại Hàn Phi Tử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còn hãm hại những người đọc sách,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đã kiến nghị Tần Thủy Hoàng đốt sách, chôn Nho,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đem rất nhiều lời dạy bảo của thánh hiền nhiều đời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đốt hết,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tội nghiệp này thật quá lớn.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cùng Lý Tư cũng không có kết cục tốt đẹp,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và con cái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bị x</w:t>
      </w:r>
      <w:r w:rsidR="00E7250F">
        <w:rPr>
          <w:rFonts w:ascii="Times New Roman" w:hAnsi="Times New Roman" w:cs="Times New Roman"/>
          <w:sz w:val="28"/>
          <w:szCs w:val="28"/>
        </w:rPr>
        <w:t>ử</w:t>
      </w:r>
      <w:r w:rsidRPr="00C95A4A">
        <w:rPr>
          <w:rFonts w:ascii="Times New Roman" w:hAnsi="Times New Roman" w:cs="Times New Roman"/>
          <w:sz w:val="28"/>
          <w:szCs w:val="28"/>
        </w:rPr>
        <w:t xml:space="preserve"> t</w:t>
      </w:r>
      <w:r w:rsidR="00E7250F">
        <w:rPr>
          <w:rFonts w:ascii="Times New Roman" w:hAnsi="Times New Roman" w:cs="Times New Roman"/>
          <w:sz w:val="28"/>
          <w:szCs w:val="28"/>
        </w:rPr>
        <w:t>ử</w:t>
      </w:r>
      <w:r w:rsidRPr="00C95A4A">
        <w:rPr>
          <w:rFonts w:ascii="Times New Roman" w:hAnsi="Times New Roman" w:cs="Times New Roman"/>
          <w:sz w:val="28"/>
          <w:szCs w:val="28"/>
        </w:rPr>
        <w:t xml:space="preserve"> ch</w:t>
      </w:r>
      <w:r w:rsidR="00E7250F">
        <w:rPr>
          <w:rFonts w:ascii="Times New Roman" w:hAnsi="Times New Roman" w:cs="Times New Roman"/>
          <w:sz w:val="28"/>
          <w:szCs w:val="28"/>
        </w:rPr>
        <w:t>é</w:t>
      </w:r>
      <w:r w:rsidRPr="00C95A4A">
        <w:rPr>
          <w:rFonts w:ascii="Times New Roman" w:hAnsi="Times New Roman" w:cs="Times New Roman"/>
          <w:sz w:val="28"/>
          <w:szCs w:val="28"/>
        </w:rPr>
        <w:t>m ngang lưng ngoài pháp trường.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có tài mà không có đức thì sẽ đố kỵ với người tài.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chúng ta bồi dưỡng con cái,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phải chú trọng đức hạnh trước mới được,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không coi trọng đức hạnh,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dù bồi dưỡng tài hoa cho con cái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cao đến đâu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cu</w:t>
      </w:r>
      <w:r w:rsidR="00E7250F">
        <w:rPr>
          <w:rFonts w:ascii="Times New Roman" w:hAnsi="Times New Roman" w:cs="Times New Roman"/>
          <w:sz w:val="28"/>
          <w:szCs w:val="28"/>
        </w:rPr>
        <w:t>ộ</w:t>
      </w:r>
      <w:r w:rsidRPr="00C95A4A">
        <w:rPr>
          <w:rFonts w:ascii="Times New Roman" w:hAnsi="Times New Roman" w:cs="Times New Roman"/>
          <w:sz w:val="28"/>
          <w:szCs w:val="28"/>
        </w:rPr>
        <w:t>c đ</w:t>
      </w:r>
      <w:r w:rsidR="00E7250F">
        <w:rPr>
          <w:rFonts w:ascii="Times New Roman" w:hAnsi="Times New Roman" w:cs="Times New Roman"/>
          <w:sz w:val="28"/>
          <w:szCs w:val="28"/>
        </w:rPr>
        <w:t>ờ</w:t>
      </w:r>
      <w:r w:rsidRPr="00C95A4A">
        <w:rPr>
          <w:rFonts w:ascii="Times New Roman" w:hAnsi="Times New Roman" w:cs="Times New Roman"/>
          <w:sz w:val="28"/>
          <w:szCs w:val="28"/>
        </w:rPr>
        <w:t>i của chúng ch</w:t>
      </w:r>
      <w:r w:rsidR="00E7250F">
        <w:rPr>
          <w:rFonts w:ascii="Times New Roman" w:hAnsi="Times New Roman" w:cs="Times New Roman"/>
          <w:sz w:val="28"/>
          <w:szCs w:val="28"/>
        </w:rPr>
        <w:t>ắ</w:t>
      </w:r>
      <w:r w:rsidRPr="00C95A4A">
        <w:rPr>
          <w:rFonts w:ascii="Times New Roman" w:hAnsi="Times New Roman" w:cs="Times New Roman"/>
          <w:sz w:val="28"/>
          <w:szCs w:val="28"/>
        </w:rPr>
        <w:t>c ch</w:t>
      </w:r>
      <w:r w:rsidR="00E7250F">
        <w:rPr>
          <w:rFonts w:ascii="Times New Roman" w:hAnsi="Times New Roman" w:cs="Times New Roman"/>
          <w:sz w:val="28"/>
          <w:szCs w:val="28"/>
        </w:rPr>
        <w:t>ắ</w:t>
      </w:r>
      <w:r w:rsidRPr="00C95A4A">
        <w:rPr>
          <w:rFonts w:ascii="Times New Roman" w:hAnsi="Times New Roman" w:cs="Times New Roman"/>
          <w:sz w:val="28"/>
          <w:szCs w:val="28"/>
        </w:rPr>
        <w:t>n sẽ không hạnh phúc.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đố kỵ người khác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nội tâm nhất định sẽ rất đau khổ,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đố kỵ người khác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sẽ tạo thành rất nhiều chướng ngại cho cu</w:t>
      </w:r>
      <w:r w:rsidR="00E7250F">
        <w:rPr>
          <w:rFonts w:ascii="Times New Roman" w:hAnsi="Times New Roman" w:cs="Times New Roman"/>
          <w:sz w:val="28"/>
          <w:szCs w:val="28"/>
        </w:rPr>
        <w:t>ộ</w:t>
      </w:r>
      <w:r w:rsidRPr="00C95A4A">
        <w:rPr>
          <w:rFonts w:ascii="Times New Roman" w:hAnsi="Times New Roman" w:cs="Times New Roman"/>
          <w:sz w:val="28"/>
          <w:szCs w:val="28"/>
        </w:rPr>
        <w:t>c đ</w:t>
      </w:r>
      <w:r w:rsidR="00E7250F">
        <w:rPr>
          <w:rFonts w:ascii="Times New Roman" w:hAnsi="Times New Roman" w:cs="Times New Roman"/>
          <w:sz w:val="28"/>
          <w:szCs w:val="28"/>
        </w:rPr>
        <w:t>ờ</w:t>
      </w:r>
      <w:r w:rsidRPr="00C95A4A">
        <w:rPr>
          <w:rFonts w:ascii="Times New Roman" w:hAnsi="Times New Roman" w:cs="Times New Roman"/>
          <w:sz w:val="28"/>
          <w:szCs w:val="28"/>
        </w:rPr>
        <w:t>i của chúng,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khác cũng sẽ đố kỵ chúng như vậy,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đây là điều mà chúng ta cần phải cẩn trọng.</w:t>
      </w:r>
    </w:p>
    <w:p w14:paraId="5AF2854B" w14:textId="5DF69249" w:rsidR="003B7CA2" w:rsidRDefault="001E3481" w:rsidP="00FF7F4D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Tôi quen biết một nhà thư pháp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tên là Lý Truyền Quân,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vị thầy họ Lý này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từng đảm nhiệm công việc thẩm định và phê bình thư pháp,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phát hiện ra tác phẩm của một số học sinh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chắc chắn là do giáo viên viết thay,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tượng này có hay không vậy?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thầy cô và cha mẹ chúng ta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ra hành vi như vậy,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trên thực tế không phải là đang giáo dục con trẻ, mà đang dạy sai con trẻ.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cũng là dạy sai con trẻ,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khiến chúng cảm thấy rằng chỉ cần đạt được mục đích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không cần giữ quy củ,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bất chấp thủ đoạn.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đã gieo xuống nhân ác rất không tốt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trong tâm linh của con trẻ.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Về sau chúng có thể bởi vì vi phạm quy tắc,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 phạm pháp luật mà vướng vào vòng lao lý,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</w:t>
      </w:r>
      <w:r w:rsidR="00E7250F">
        <w:rPr>
          <w:rFonts w:ascii="Times New Roman" w:hAnsi="Times New Roman" w:cs="Times New Roman"/>
          <w:sz w:val="28"/>
          <w:szCs w:val="28"/>
        </w:rPr>
        <w:t>ộ</w:t>
      </w:r>
      <w:r w:rsidRPr="00C95A4A">
        <w:rPr>
          <w:rFonts w:ascii="Times New Roman" w:hAnsi="Times New Roman" w:cs="Times New Roman"/>
          <w:sz w:val="28"/>
          <w:szCs w:val="28"/>
        </w:rPr>
        <w:t>c đ</w:t>
      </w:r>
      <w:r w:rsidR="00E7250F">
        <w:rPr>
          <w:rFonts w:ascii="Times New Roman" w:hAnsi="Times New Roman" w:cs="Times New Roman"/>
          <w:sz w:val="28"/>
          <w:szCs w:val="28"/>
        </w:rPr>
        <w:t>ờ</w:t>
      </w:r>
      <w:r w:rsidRPr="00C95A4A">
        <w:rPr>
          <w:rFonts w:ascii="Times New Roman" w:hAnsi="Times New Roman" w:cs="Times New Roman"/>
          <w:sz w:val="28"/>
          <w:szCs w:val="28"/>
        </w:rPr>
        <w:t>i cũng có thể vì vậy mà bị hủy hoại.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chữ “đức”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là nền tảng sự nghiệp trong một đời của một người,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cắm vững thì rất nguy hiểm,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giống như một cây đại thụ,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cắm gốc không vững,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thân cây càng cao,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cành lá càng rậm rạp thì sớm muộn gì một cơn gió thổi qua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nhổ bật cả gốc lên,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tình trạng như vậy rất nhiều.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thấy,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tội nghiệp của một người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được tạo ra trong lúc họ đang hưng thịnh,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họ lên như diều gặp gió,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có đức hạnh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làm ra rất nhiều sự việc sai lầm.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sau đó thầy Lý đã kiên quyết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loại bỏ những bài thư pháp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được giáo viên viết thay này,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những bài thư pháp thực sự do học sinh tự tay viết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nhận được sự công nhận.</w:t>
      </w:r>
    </w:p>
    <w:p w14:paraId="39371EBD" w14:textId="512FF1F5" w:rsidR="003B7CA2" w:rsidRDefault="001E3481" w:rsidP="00FF7F4D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Vị thầy họ Lý này cũng từng nói với tôi,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nói thầy từng đi tìm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thầy thư pháp,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đã tốn rất nhiều tiền để cầu học với họ,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rốt cuộc cũng không học đư</w:t>
      </w:r>
      <w:r w:rsidR="00E7250F">
        <w:rPr>
          <w:rFonts w:ascii="Times New Roman" w:hAnsi="Times New Roman" w:cs="Times New Roman"/>
          <w:sz w:val="28"/>
          <w:szCs w:val="28"/>
        </w:rPr>
        <w:t>ợ</w:t>
      </w:r>
      <w:r w:rsidRPr="00C95A4A">
        <w:rPr>
          <w:rFonts w:ascii="Times New Roman" w:hAnsi="Times New Roman" w:cs="Times New Roman"/>
          <w:sz w:val="28"/>
          <w:szCs w:val="28"/>
        </w:rPr>
        <w:t>c bản lĩnh thật sự,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học được,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 một vòng lớn như vậy,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đã chán nản vì khốn khó, tiền bạc cũng không còn nữa.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quả, thầy có cảm giác sứ mệnh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truyền thừa nghệ thuật Trung Quốc,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ông trời không phụ lòng người có tâm,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cùng thầy đã gặp được ân sư thư pháp của mình.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Rốt cuộc thầy dạy thư pháp cho thầy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những không thu tiền của thầy, mà còn để thầy ở lại nhà của mình để học thư pháp.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thưa các bạn!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bạn muốn con cái của mình học được bản lĩnh thật sự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tuyệt đối chưa chắc là phải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tiêu tốn rất nhiều tiền,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những nhà nghệ thuật này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muốn lấy nhiều tiền của bạn như vậy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thực ra đã cho thấy rằng,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là người có đức nhiều hơn hay là chỉ có tài hoa?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một người chỉ có tài hoa mà không có đức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cảnh giới nghệ thuật và tài hoa của họ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sẽ bị chướng ngại, không thể nào nâng cao thêm được,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nghệ thuật cũng là một cách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bộc lộ tâm tính của con người.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sao rất nhiều tác phẩm nghệ thuật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làm cảm động người khác một cách sâu sắc?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chúng đều có mối liên hệ trực tiếp với tâm cảnh,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với lòng nhân từ và sự tu dưỡng của họ.</w:t>
      </w:r>
    </w:p>
    <w:p w14:paraId="130CC111" w14:textId="636E0036" w:rsidR="003B7CA2" w:rsidRDefault="001E3481" w:rsidP="00FF7F4D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Vì vậy, khi thầy Lý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gặp được người thầy thư pháp của mình,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người thầy đó đã đem rất nhiều tâm pháp kỹ thuật vô cùng quan trọng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dạy cho thầy Lý,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đã dạy xong cho thầy Lý,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ấy nói: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“Nếu như cậu không có đức hạnh thực sự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tôi dạy những tài năng này cho cậu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tôi đã hại cả đời cậu rồi.”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của thầy Lý nói tiếp: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“Bởi vì truyền dạy cho cậu những tài hoa này rồi,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có thể trong một thời gian ngắn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cả danh và lợi cậu đều có,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lúc này là lúc nguy hiểm xuất hiện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cuộc đời của cậu.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lúc này mà cậu không biết khiêm tốn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sẽ chiêu cảm đến rất nhiều sự đố kỵ;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cậu lại không bi</w:t>
      </w:r>
      <w:r w:rsidR="00E7250F">
        <w:rPr>
          <w:rFonts w:ascii="Times New Roman" w:hAnsi="Times New Roman" w:cs="Times New Roman"/>
          <w:sz w:val="28"/>
          <w:szCs w:val="28"/>
        </w:rPr>
        <w:t>ế</w:t>
      </w:r>
      <w:r w:rsidRPr="00C95A4A">
        <w:rPr>
          <w:rFonts w:ascii="Times New Roman" w:hAnsi="Times New Roman" w:cs="Times New Roman"/>
          <w:sz w:val="28"/>
          <w:szCs w:val="28"/>
        </w:rPr>
        <w:t>t tiết chế chính mình,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cần kiệm trong cuộc sống của chính mình,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sẽ dưỡng thành thói quen tiêu xài phung phí.”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chúng ta cũng nhìn thấy có rất nhiều người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giới nghệ thuật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từng có lúc nổi tiếng nhất thời, kết quả rất nhiều người lúc về già lại rất bi thảm,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đều là do đã dưỡng thành những thói quen xa hoa này.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thầy Lý đã có sự tiếp nhận vô cùng sâu sắc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những lời này của thầy mình,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cẩn thận tuân theo lời dạy của thầy mình,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luôn luôn khiêm tốn.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Lý mới 33 tuổi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đã mấy lần nhận được giải thưởng lớn,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cũng thường dạy học không thu tiền.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đã từng mời thầy đến Hải Khẩu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dạy chúng tôi viết thư pháp,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dạy suốt cả một tuần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thầy không nhận một đồng tiền công nào,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còn đem theo rất nhiều bút thư pháp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tặng các thầy cô của chúng tôi ở Hải Khẩu.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“đức” là quan trọng,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đức hạnh là nền móng của vạn phước,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nhờ đó mà phước này mới có thể đứng vững.</w:t>
      </w:r>
    </w:p>
    <w:p w14:paraId="118D2437" w14:textId="5659561B" w:rsidR="003B7CA2" w:rsidRDefault="001E3481" w:rsidP="00FF7F4D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Khi xưa, lúc Lão tử sắp rời đi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gặp một vị quan,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vị quan này đã hỏi Lão tử,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nói: “Tôi có hai đứa con trai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không bi</w:t>
      </w:r>
      <w:r w:rsidR="00E7250F">
        <w:rPr>
          <w:rFonts w:ascii="Times New Roman" w:hAnsi="Times New Roman" w:cs="Times New Roman"/>
          <w:sz w:val="28"/>
          <w:szCs w:val="28"/>
        </w:rPr>
        <w:t>ế</w:t>
      </w:r>
      <w:r w:rsidRPr="00C95A4A">
        <w:rPr>
          <w:rFonts w:ascii="Times New Roman" w:hAnsi="Times New Roman" w:cs="Times New Roman"/>
          <w:sz w:val="28"/>
          <w:szCs w:val="28"/>
        </w:rPr>
        <w:t>t sau này tôi nên dựa vào đứa con nào?”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Lão tử lấy một số tiền để lên bàn.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nói với hai người con trai của vị quan này,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nói với đứa con lớn trước: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“Con chỉ cần đánh cha con một cái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số tiền này sẽ là của con.”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Đứa con lớn trông có vẻ khá khờ,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cậu ấy cúi đầu và nói: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“Không được, sao lại có thể đánh cha được!”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Cậu ấy thà chết cũng không làm.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theo, Lão tử lại nói với đứa con trai nhỏ,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đứa trẻ này thì thông minh lanh lợi,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đầu óc rất nhanh nhạy.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thông thường cha mẹ sẽ cảm thấy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đứa con nào tốt hơn?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là đi đâu cũng khen: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“Anh xem, đứa con nhỏ này của tôi thông minh biết bao!”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Lão tử liền nói với cậu: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“Con chỉ cần đánh nhẹ một cái thôi,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số tiền này sẽ là của con.”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Đứa con liền đi đến đánh người cha một cái,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nhanh chóng lấy tiền bỏ vào túi của mình.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Lão tử liền quay sang nói với người cha rằng: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“Bây giờ ông đã biết về già nên dựa vào ai rồi đấy!”</w:t>
      </w:r>
    </w:p>
    <w:p w14:paraId="6438B2EF" w14:textId="5BCFB5A6" w:rsidR="003B7CA2" w:rsidRDefault="001E3481" w:rsidP="00FF7F4D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Sau này, khi vị quan này qua đời,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quả thực là đứa con trai lớn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chăm sóc ông khi về già,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đứa con trai nhỏ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đi đến một nơi khác để làm ăn.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khi tin người cha qua đời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truyền đến tai người con trai nhỏ,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con này nói: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“Mình vừa đi vừa về phải mất hết một khoảng thời gian,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bi</w:t>
      </w:r>
      <w:r w:rsidR="00E7250F">
        <w:rPr>
          <w:rFonts w:ascii="Times New Roman" w:hAnsi="Times New Roman" w:cs="Times New Roman"/>
          <w:sz w:val="28"/>
          <w:szCs w:val="28"/>
        </w:rPr>
        <w:t>ế</w:t>
      </w:r>
      <w:r w:rsidRPr="00C95A4A">
        <w:rPr>
          <w:rFonts w:ascii="Times New Roman" w:hAnsi="Times New Roman" w:cs="Times New Roman"/>
          <w:sz w:val="28"/>
          <w:szCs w:val="28"/>
        </w:rPr>
        <w:t>t sẽ mất biết bao nhiêu tiền buôn bán.”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cùng, ngay cả lễ tang của người cha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không tham gia.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Lão tử ngài rất có trí tuệ,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từ trong hành vi của một đứa trẻ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suy đoán ra được nội tâm của chúng,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“trọng lợi thì nhất định sẽ khinh nghĩa”,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đụng chạm đến lợi ích của họ,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tiên họ nhất định sẽ không quan tâm,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phải đặt lợi ở vị trí đầu tiên.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người bình thường đối với trẻ nhỏ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đặc biệt xem trọng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đứa trẻ thông minh lanh lợi hơn,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thường thì đến khi về già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là những đứa con khá khờ chăm sóc cho họ.</w:t>
      </w:r>
    </w:p>
    <w:p w14:paraId="1181B277" w14:textId="77777777" w:rsidR="003B7CA2" w:rsidRDefault="001E3481" w:rsidP="00FF7F4D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Chúng tôi cũng từng nghe nói có một bà mẹ sinh được ba người con,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đứa đầu và đứa thứ hai đều tốt nghiệp đại học,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đứa út thì chỉ học hết cấp ba.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sau đó thường đều là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đứa con thứ mấy chăm sóc người mẹ?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Ngược lại thì học càng cao lại càng ích kỷ,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biết nghĩ đến chính mình.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nhìn thấy rất nhiều cha mẹ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lo cho con ra nước ngoài học,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học đến sau cùng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cũng không quay về chăm sóc cha mẹ những năm cuối đời,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là một đi không trở lại.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người còn lấy vợ ở bên đó,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mẹ còn phải vượt đường xá xa xôi tới thăm,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là ở được một thời gian,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sắp về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dâu còn lấy ra cái gì?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Quả thật là cha mẹ có thể sẽ tức ói máu,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sớm biết như thế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hà tất trước đây làm vậy,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chi bằng không sinh ra thì tốt hơn.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con cái không có đức hạnh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thực sự sẽ khiến cha mẹ tức chết,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sự là gieo hại cho gia đình, gieo hại cho xã hội.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thế, chúng ta giáo dục con cái cần phải nhìn xa trông rộng,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lấy đức làm gốc.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cùng xem câu kinh văn tiếp theo:</w:t>
      </w:r>
    </w:p>
    <w:p w14:paraId="4A46A015" w14:textId="77777777" w:rsidR="003B7CA2" w:rsidRDefault="001E3481" w:rsidP="00FF7F4D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5A4A">
        <w:rPr>
          <w:rFonts w:ascii="Times New Roman" w:hAnsi="Times New Roman" w:cs="Times New Roman"/>
          <w:b/>
          <w:bCs/>
          <w:sz w:val="28"/>
          <w:szCs w:val="28"/>
        </w:rPr>
        <w:t>Nghe lỗi giận, nghe khen vui, bạn xấu đến, bạn tốt đi.</w:t>
      </w:r>
      <w:r w:rsidR="003B7CA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b/>
          <w:bCs/>
          <w:sz w:val="28"/>
          <w:szCs w:val="28"/>
        </w:rPr>
        <w:t>Nghe khen sợ, nghe lỗi vui, người ngay thẳng, dần gần gũi.</w:t>
      </w:r>
    </w:p>
    <w:p w14:paraId="248759D6" w14:textId="77777777" w:rsidR="003B7CA2" w:rsidRDefault="001E3481" w:rsidP="00FF7F4D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Khi chúng ta giảng về nội dung của phần “tín” này,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có thể hồi tưởng một chút,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vừa mở đầu là “phàm nói ra, tín trước tiên”,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đại biểu chữ tín trong lời nói.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“Lời dối trá, sao nói được”,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lời dạy bảo này đều nói đến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thái độ nói chuyện của chúng ta,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thái độ nói chuyện của chúng ta rất thô lỗ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không cách nào có được sự tín nhiệm của người khác.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nội dung của phần “tín” này,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bạn làm được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sẽ khiến cho người khác có cảm giác tin phục rất cao,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khâm phục bạn.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nói: “Thấy chưa thật, chớ nói bừa.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Biết chưa rõ, chớ tuyên truyền”,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nếu bạn đều có thể làm được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bè của bạn nhất định sẽ cảm thấy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rất có tu dưỡng, rất có chừng mực,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tín dụng xã hội của bạn về lâu dài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không ngừng nâng lên cao.</w:t>
      </w:r>
    </w:p>
    <w:p w14:paraId="26F469F1" w14:textId="77777777" w:rsidR="003B7CA2" w:rsidRDefault="001E3481" w:rsidP="00FF7F4D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Giống như câu mà chúng ta vừa mới đọc là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“nghe lỗi giận, nghe khen vui”,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chúng ta nghe người khác nói lỗi mà rất tức giận,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khác khen ngợi chúng ta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dương dương tự đắc,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chúng ta có thái độ như vậy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liệu có thể có được sự tín nhiệm của bạn bè không?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rất khó khăn,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tạo thành: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“Bạn xấu đến, bạn tốt đi.”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sao bạn xấu lại đến?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họ biết rõ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nói tốt vài câu cho bạn nghe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đã thần hồn điên đảo,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lúc đó họ sẽ thừa cơ lợi dụng,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thế bạn xấu liền đến,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tốt sẽ rời xa.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sao bạn tốt lại rời xa?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những người có đức hạnh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biết rất rõ bổn phận làm bạn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nhất định phải “nói thẳng không kiêng dè”.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khuyết điểm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nhất định sẽ rất chính trực nói ra cho bạn biết.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bạn không tiếp nhận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chỉ đành phải thế nào trước?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Tránh né trước.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nếu như họ không tránh đi,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thường nhìn thấy họ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khiến bạn sanh phiền não,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vì không để bạn sanh phiền não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họ chỉ đành tạm tránh đi một thời gian.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Đợi đến khi bạn thực sự chịu tiếp nhận,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chịu tiếp nhận những lời khuyên chính đáng, những lời khuyên bảo của họ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mới trở lại bên cạnh bạn.</w:t>
      </w:r>
    </w:p>
    <w:p w14:paraId="1BB39FC4" w14:textId="77777777" w:rsidR="003B7CA2" w:rsidRDefault="001E3481" w:rsidP="00FF7F4D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Vậy con người thích nghe những lời dễ nghe, hay thích nghe những lời chính trực?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Thích nghe lời dễ nghe.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Thói quen này đã bắt đầu từ lúc nào vậy?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lúc nhỏ.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thái độ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“nghe khen sợ, nghe lỗi vui” này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cần phải xây dựng ngay từ lúc còn nhỏ.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cô ở trung tâm chúng tôi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dạy câu này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nhắc nhở các em nhỏ: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“Hôm nay người khác nói ra khuyết điểm của các em,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giống như trên gương mặt của các em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đang bị dính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vết bẩn màu đen,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này người khác nói để các em biết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lau đi vết bẩn đó,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các em có nên cảm ơn người ta không?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là nên.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khi người khác chỉ ra khuyết điểm của các em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cũng giống như giúp các em lau đi vết bẩn dính trên mặt của mình vậy,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thế các em đương nhiên phải nói lời cảm ơn họ.”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giữa các bạn học nhỏ này với nhau,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bạn học giúp chúng chỉ ra khuyết điểm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tiếp theo chúng tôi sẽ nghe thấy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câu nói rất tốt đẹp,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sẽ cúi người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nói với bạn của mình: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“Cảm ơn bạn đã chỉ ra khuyết điểm cho mình.”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đứa trẻ này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biết sửa đổi khuyết điểm của mình,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cô chúng ta lại động viên chúng đúng lúc,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“biết sửa lỗi, không còn lỗi”,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sẽ càng hoan hỷ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cố gắng sửa đổi những khuyết điểm của mình.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nếu từ nhỏ đã cắm rễ này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có lợi ích rất lớn đối với cả đời của chúng.</w:t>
      </w:r>
    </w:p>
    <w:p w14:paraId="37916E59" w14:textId="77777777" w:rsidR="003B7CA2" w:rsidRDefault="001E3481" w:rsidP="00FF7F4D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Câu “nghe lỗi giận, nghe khen vui”,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chúng ta nhớ đến một câu chuyện vào thời nhà Tống.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Thời nhà Tống có một vị đại văn hào tên là Tô Đông Pha,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là bạn thân của thiền sư Phật Ấn,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hai người thường xuyên trao đổi học vấn với nhau.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hôm, đúng lúc Tô Đông Pha cảm thấy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cảnh giới của mình rất tốt,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viết một bài thơ,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nội dung bài thơ là:</w:t>
      </w:r>
    </w:p>
    <w:p w14:paraId="64E05CE6" w14:textId="77777777" w:rsidR="003B7CA2" w:rsidRDefault="001E3481" w:rsidP="00EB40F0">
      <w:pPr>
        <w:shd w:val="clear" w:color="auto" w:fill="FFFFFF"/>
        <w:spacing w:before="120" w:after="0" w:line="288" w:lineRule="auto"/>
        <w:ind w:firstLine="144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“Đảnh lễ bậc giác ngộ,</w:t>
      </w:r>
    </w:p>
    <w:p w14:paraId="02B92011" w14:textId="77777777" w:rsidR="003B7CA2" w:rsidRDefault="001E3481" w:rsidP="00EB40F0">
      <w:pPr>
        <w:shd w:val="clear" w:color="auto" w:fill="FFFFFF"/>
        <w:spacing w:after="0" w:line="288" w:lineRule="auto"/>
        <w:ind w:firstLine="144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Hào quang chiếu đại thiên,</w:t>
      </w:r>
    </w:p>
    <w:p w14:paraId="636B56AF" w14:textId="77777777" w:rsidR="003B7CA2" w:rsidRDefault="001E3481" w:rsidP="00EB40F0">
      <w:pPr>
        <w:shd w:val="clear" w:color="auto" w:fill="FFFFFF"/>
        <w:spacing w:after="0" w:line="288" w:lineRule="auto"/>
        <w:ind w:firstLine="144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Tám gió thổi không động,</w:t>
      </w:r>
    </w:p>
    <w:p w14:paraId="4109D175" w14:textId="77777777" w:rsidR="003B7CA2" w:rsidRDefault="001E3481" w:rsidP="00EB40F0">
      <w:pPr>
        <w:shd w:val="clear" w:color="auto" w:fill="FFFFFF"/>
        <w:spacing w:after="0" w:line="288" w:lineRule="auto"/>
        <w:ind w:firstLine="144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Ngồi vững tòa sen vàng.”</w:t>
      </w:r>
    </w:p>
    <w:p w14:paraId="38B43D7E" w14:textId="77777777" w:rsidR="003B7CA2" w:rsidRDefault="001E3481" w:rsidP="00FF7F4D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Ông cảm thấy cảnh giới hiện tại của mình rất cao,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ngay cả tám gió cũng không thể ảnh hưởng đến tâm thanh tịnh của ông.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tám gió đó là gì?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Đó là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lợi, suy, khổ, lạc, xưng, cơ, hủy, dự</w:t>
      </w:r>
      <w:r w:rsidRPr="00C95A4A">
        <w:rPr>
          <w:rFonts w:ascii="Times New Roman" w:hAnsi="Times New Roman" w:cs="Times New Roman"/>
          <w:sz w:val="28"/>
          <w:szCs w:val="28"/>
        </w:rPr>
        <w:t>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“Lợi” chính là lúc bạn rất thuận lợi,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mọi việc rất hanh thông.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“Suy” là lúc suy bại.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“Khổ”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lúc chịu khổ; hoặc là lúc rất hoan hỷ,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rất vui vẻ.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Thông thường thì con người hễ khổ là sẽ oán thán khắp nơi,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hễ vui thì có khả năng vui quá hóa buồn,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những cảnh giới này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là đang khảo nghiệm sự tu dưỡng của một người.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theo là xưng tán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sẽ dương dương tự đắc,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“cơ”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người khác chê bai chúng ta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sẽ rất giận dữ, rất khó chịu.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có “hủy” và “dự”,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“hủy” là bôi nhọ,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hủy báng chúng ta.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“Dự”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khi chúng ta có danh dự rất tốt,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sẽ sanh khởi cống cao ngã mạn.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 Đông Pha cảm thấy tám gió này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không thể ảnh hưởng đến tâm cảnh của ông,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đều có thể giữ được sự thanh tịnh,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đã viết ra bài thơ này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muốn tặng cho thiền sư Phật Ấn.</w:t>
      </w:r>
    </w:p>
    <w:p w14:paraId="43989C9D" w14:textId="77777777" w:rsidR="003B7CA2" w:rsidRDefault="001E3481" w:rsidP="00FF7F4D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Kết quả, khi thiền sư Phật Ấn xem xong,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viết lên thư một chữ,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viết một chữ “rắm”,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rồi bảo người mang về.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Tô Đông Pha có thể vốn đang chờ đợi xem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thiền sư Phật Ấn trả lời ông như thế nào?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ông muốn nói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mau khen ngợi tôi đi.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tám gió đã động chưa?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động rồi.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muốn được người khác khen ngợi, muốn được nghe lời hay.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quả, sau khi xem xong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ông rất tức giận,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vô cùng tức giận,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lập tức chạy đến chỗ ở của thiền sư Phật Ấn,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nhưng vừa đến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cửa đã đóng,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có viết hai hàng chữ là: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“Tám gió thổi không động,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cái đánh rắm đã thổi qua sông.”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 Đông Pha vừa nhìn thấy thì rất xấu hổ,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quay trở về.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 phải luôn luôn quán chiếu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chính mình có phải là cũng tám gió thổi không động hay không?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Mọi lúc từ trong khởi tâm động niệm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loại bỏ đi những thói quen không tốt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của chúng ta,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mới không phạm phải sai lầm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“nghe lỗi giận, nghe khen vui” này nữa.</w:t>
      </w:r>
    </w:p>
    <w:p w14:paraId="00CEB19A" w14:textId="77777777" w:rsidR="003B7CA2" w:rsidRDefault="001E3481" w:rsidP="00FF7F4D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 xml:space="preserve">Câu tiếp theo là: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“Nghe khen sợ, nghe lỗi vui,</w:t>
      </w:r>
      <w:r w:rsidR="003B7CA2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người ngay thẳng, dần gần gũi.”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thấy rằng khi một người làm vua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vô cùng khoan hồng độ lượng thì có thể tiếp nhận lời can gián của quần thần,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người làm vua có tâm lượng như vậy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tất nhiên có thể khiến cho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trung thần, những hiền thần này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có thể dụng tâm chỉ ra khuyết điểm của họ,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giúp cho chính sách của họ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sự có thể đem lại lợi ích cho nhân dân.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như vậy,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là người làm cha mẹ, người làm thầy cô,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học sinh hay con cái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ra khuyết điểm của chúng ta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cũng phải khiêm tốn tiếp nhận.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bạn thừa nhận lỗi lầm với con trẻ,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lòng của rất nhiều người lớn liền nghĩ: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“Như vậy thì liệu tôi hình như có thấp đi một bậc không?”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ra thì hoàn toàn ngược lại,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người làm giáo viên chúng ta thực sự có sai lầm,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phạm phải một câu nào trong Đệ Tử Quy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lập tức nói với học sinh: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“Thầy đã sai ở chỗ này rồi,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sẽ sửa đổi,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sẽ học tập cùng với các em.”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một người giáo viên chịu nhận sai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nhìn thấy được điều gì trong mắt học sinh?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thấy sự tôn trọng đối với giáo viên.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khi một người biết nhận sai thì đó là đức hạnh,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“người không phải thánh hiền, ai mà không có lỗi;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lỗi mà có thể sửa, chẳng thiện nào lớn hơn”.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khi người lớn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chủ động sửa đổi, chủ động sửa chữa sai lầm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cũng sẽ dẫn dắt được cả đoàn thể đều có dũng khí nhận sai.</w:t>
      </w:r>
    </w:p>
    <w:p w14:paraId="0F8E1111" w14:textId="3B9BC262" w:rsidR="003B7CA2" w:rsidRDefault="001E3481" w:rsidP="00FF7F4D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Khi bên cạnh chúng ta có rất nhiều bạn bè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chủ động cho chúng ta một vài lời khuyên bảo,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cu</w:t>
      </w:r>
      <w:r w:rsidR="00E7250F">
        <w:rPr>
          <w:rFonts w:ascii="Times New Roman" w:hAnsi="Times New Roman" w:cs="Times New Roman"/>
          <w:sz w:val="28"/>
          <w:szCs w:val="28"/>
        </w:rPr>
        <w:t>ộ</w:t>
      </w:r>
      <w:r w:rsidRPr="00C95A4A">
        <w:rPr>
          <w:rFonts w:ascii="Times New Roman" w:hAnsi="Times New Roman" w:cs="Times New Roman"/>
          <w:sz w:val="28"/>
          <w:szCs w:val="28"/>
        </w:rPr>
        <w:t>c đ</w:t>
      </w:r>
      <w:r w:rsidR="00E7250F">
        <w:rPr>
          <w:rFonts w:ascii="Times New Roman" w:hAnsi="Times New Roman" w:cs="Times New Roman"/>
          <w:sz w:val="28"/>
          <w:szCs w:val="28"/>
        </w:rPr>
        <w:t>ờ</w:t>
      </w:r>
      <w:r w:rsidRPr="00C95A4A">
        <w:rPr>
          <w:rFonts w:ascii="Times New Roman" w:hAnsi="Times New Roman" w:cs="Times New Roman"/>
          <w:sz w:val="28"/>
          <w:szCs w:val="28"/>
        </w:rPr>
        <w:t>i của bạn giống như đã có thêm rất nhiều đôi mắt sáng suốt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giúp bạn nhìn đường vậy.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mỗi người chỉ có hai con mắt,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lúc nhìn thấy phía trước nhưng không nhìn thấy được bên cạnh,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không nhìn thấy được sau lưng.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bạn có tâm khiêm tốn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nhận lời khuyên nhủ của người khác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tự nhiên sẽ có rất nhiều người giúp đỡ bạn.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Bởi vậy chúng ta nói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mai, lan, trúc, cúc</w:t>
      </w:r>
      <w:r w:rsidRPr="00C95A4A">
        <w:rPr>
          <w:rFonts w:ascii="Times New Roman" w:hAnsi="Times New Roman" w:cs="Times New Roman"/>
          <w:sz w:val="28"/>
          <w:szCs w:val="28"/>
        </w:rPr>
        <w:t xml:space="preserve"> là bốn quân tử,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đại biểu cho đức hạnh của người quân tử.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Cây trúc vì sao lại đại biểu cho đức hạnh của người quân tử?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ruột của cây trúc trống rỗng,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khiêm tốn tiếp nhận lời khuyên chính đáng.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 “thấy việc thiện, liền nghĩ bằng”,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thấy vật thiện thì sao?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nghĩ bằng.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lão tổ tông của chúng ta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chỉ học tập người khác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còn học tập vạn vật.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nhìn thấy đức của vạn vật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cũng hồi quang phản chiếu sửa đổi chính mình.</w:t>
      </w:r>
    </w:p>
    <w:p w14:paraId="7D59CACB" w14:textId="77777777" w:rsidR="003B7CA2" w:rsidRDefault="001E3481" w:rsidP="00FF7F4D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Tôi cũng từng hỏi các học sinh của mình: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“Cây trúc có đức hạnh gì?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em có thể học tập ở cây trúc điều gì?”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để cho các em tự quan sát.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thể học tập được điều gì từ thân cây trúc?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Việc học tập này phải khéo học.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trong lúc học tập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mấu chốt rất quan trọng là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người phải có ngộ tính,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ngộ tính thì mới có thể học một biết ba,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mỗi khi tiếp xúc với tất cả người, vật, việc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là đang tu dưỡng chính mình,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đang nâng cao chính mình.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Ngoài có tâm khiêm tốn ra,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điều gì nữa?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nhìn thấy hình dáng bên ngoài của cây trúc,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nhìn thấy hình dáng của một cây trúc hay không?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là thế nào? Đều là một bụi trúc.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có cả một bụi,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mỗi cây trúc đều mọc rất thẳng,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giống như bên cạnh bạn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toàn bộ đều là người chính trực,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 rằng bạn có muốn nghiêng cũng nghiêng không được.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đây cũng là tầm quan trọng của hoàn cảnh.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ngay cả mẹ của Mạnh tử cũng phải chuyển nhà ba lần.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 Mạnh tử có căn cơ tốt như vậy,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tố chất tốt như vậy,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cũng cần phải có một hoàn cảnh hậu thiên tốt đẹp để bồi dưỡng.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vậy, người làm cha mẹ chúng ta cũng phải cung cấp cho con cái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hoàn cảnh học tập thật sự tốt.</w:t>
      </w:r>
    </w:p>
    <w:p w14:paraId="590A431F" w14:textId="77777777" w:rsidR="003B7CA2" w:rsidRDefault="001E3481" w:rsidP="00FF7F4D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Chúng ta tiến thêm một bước nữa để xem cây trúc này,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 đều mọc lên từng đốt, từng đốt một,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cũng đại biểu cho cuộc đời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thể nào thuận buồm xuôi gió,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tất nhiên sẽ gặp phải một số thử thách.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khi đối mặt với thử thách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nhất định phải như thế nào?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Dũng cảm đột phá tiến về phía trước.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Cây trúc cũng đột phá qua cửa ải của từng đốt, từng đốt một,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cũng phải có thái độ kiên nhẫn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đối diện với cuộc đời.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nhiều lúc đáp án mà các em học sinh nêu ra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khiến cho chúng ta rất kinh ngạc,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em học sinh nói thế này: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“Thưa thầy!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Cây trúc có tinh thần phục vụ cho người khác.”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hỏi: “Vì sao em lại nói như vậy?” Em đó nói: “Bởi vì măng có thể ăn,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thân cây có thể làm nhà,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lá của nó có thể dùng để gói bánh ú.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tất cả bộ phận của nó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mang ra cống hiến.”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nghe đến chỗ này cũng cảm thấy rất hổ thẹn,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có sánh bằng tinh thần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hy sinh cống hiến của cây trúc không?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 có thể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có thái độ khiêm cung đối với tất cả người, việc, vật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bên cạnh chúng ta,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có thể tiếp nhận những lời khuyên bảo chính đáng,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có thể học tập theo họ,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cuộc đời của chúng ta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tăng thêm rất nhiều trợ lực.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phải “nghe khen sợ, nghe lỗi vui,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ngay thẳng, dần gần gũi”,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bạn có thái độ như vậy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khả năng cỏ cây đều sẽ có tình,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sẽ mỉm cười với bạn.</w:t>
      </w:r>
    </w:p>
    <w:p w14:paraId="05385930" w14:textId="77777777" w:rsidR="003B7CA2" w:rsidRDefault="001E3481" w:rsidP="00FF7F4D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“Nghe khen sợ”,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sao nghe lời khen ngợi của người khác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lại phải có thái độ đề phòng lo sợ vậy?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tài hoa của chúng ta,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là thành tựu của chúng ta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phải là năng lực của một người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có thể đạt được.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toàn bộ quá trình trưởng thành của chúng ta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là do cha mẹ nuôi dưỡng, giáo dục,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có rất nhiều trưởng bối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chỉ dạy chúng ta, quan tâm chúng ta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mới có thể hình thành được năng lực như vậy.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khi chúng ta có thành tựu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đầu tiên nhất định phải nghĩ đến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công lao này đều thuộc về họ.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thì chúng ta mới không tự đánh giá mình quá cao.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ví dụ nói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thành tựu trong một khóa học của chúng ta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là sự hỗ trợ giúp đỡ của mọi người.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Khóa học mấy ngày này của chúng ta,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bạn có khả năng đến rất khuya mới ngủ,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sáng hôm sau lại phải thức dậy rất sớm để xử lý công việc,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lại phải thức dậy nấu cơm cho chúng ta ăn,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thành tựu của một việc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do rất nhiều người bỏ công sức mới có thể đạt được.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chúng ta cũng phải luôn cảm ân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đã bỏ công sức này.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có được tâm như vậy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nghe lời khen sẽ không vui,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cảm thấy nơm nớp lo sợ,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nhanh chóng tận tâm tận lực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cho tốt vai trò của mình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báo đáp lại sự cống hiến của nhiều người như vậy.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xem câu kinh văn tiếp theo,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tiên chúng ta cùng đọc một lần.</w:t>
      </w:r>
    </w:p>
    <w:p w14:paraId="29D28353" w14:textId="79BDE648" w:rsidR="001E3481" w:rsidRPr="00C95A4A" w:rsidRDefault="001E3481" w:rsidP="00FF7F4D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5A4A">
        <w:rPr>
          <w:rFonts w:ascii="Times New Roman" w:hAnsi="Times New Roman" w:cs="Times New Roman"/>
          <w:b/>
          <w:bCs/>
          <w:sz w:val="28"/>
          <w:szCs w:val="28"/>
        </w:rPr>
        <w:t>Vô ý phạm, gọi là lỗi, cố ý phạm, gọi là tội.</w:t>
      </w:r>
      <w:r w:rsidR="003B7CA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b/>
          <w:bCs/>
          <w:sz w:val="28"/>
          <w:szCs w:val="28"/>
        </w:rPr>
        <w:t>Biết sửa lỗi, không còn lỗi, nếu che giấu, lỗi chồng thêm.</w:t>
      </w:r>
    </w:p>
    <w:p w14:paraId="7DFE25A5" w14:textId="0CEE40DB" w:rsidR="003B7CA2" w:rsidRDefault="001E3481" w:rsidP="00FF7F4D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“Vô ý phạm, gọi là lỗi”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là “không bi</w:t>
      </w:r>
      <w:r w:rsidR="00E7250F">
        <w:rPr>
          <w:rFonts w:ascii="Times New Roman" w:hAnsi="Times New Roman" w:cs="Times New Roman"/>
          <w:sz w:val="28"/>
          <w:szCs w:val="28"/>
        </w:rPr>
        <w:t>ế</w:t>
      </w:r>
      <w:r w:rsidRPr="00C95A4A">
        <w:rPr>
          <w:rFonts w:ascii="Times New Roman" w:hAnsi="Times New Roman" w:cs="Times New Roman"/>
          <w:sz w:val="28"/>
          <w:szCs w:val="28"/>
        </w:rPr>
        <w:t>t không có tội”.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khi người khác phạm sai lầm,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không phải cố ý,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nhất định phải bao dung, khoan thứ,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 thì họ cũng sẽ rất khó chịu.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chúng ta mà nói,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phải luôn quán chiếu chính mình xem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lời nói, hành vi của chúng ta có chỗ nào không thỏa đáng hay không.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khi đi đường,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hai, ba người cùng đi ngang hàng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khiến cho những người đi phía sau không tiện vượt lên trước.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con người thường hay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gặp được người bạn đã lâu không gặp,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vừa nói chuyện thì liền quên hết thế giới bên ngoài.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đây gọi là lỗi do vô ý.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khi chúng ta gọi điện thoại cho bạn bè,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lúc họ có thể đang định đi ra ngoài,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chúng ta vừa gọi tới thì đã thao thao bất tuyệt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ngừng nghỉ.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lại không bi</w:t>
      </w:r>
      <w:r w:rsidR="00E7250F">
        <w:rPr>
          <w:rFonts w:ascii="Times New Roman" w:hAnsi="Times New Roman" w:cs="Times New Roman"/>
          <w:sz w:val="28"/>
          <w:szCs w:val="28"/>
        </w:rPr>
        <w:t>ế</w:t>
      </w:r>
      <w:r w:rsidRPr="00C95A4A">
        <w:rPr>
          <w:rFonts w:ascii="Times New Roman" w:hAnsi="Times New Roman" w:cs="Times New Roman"/>
          <w:sz w:val="28"/>
          <w:szCs w:val="28"/>
        </w:rPr>
        <w:t>t phải ngắt lời bạn như thế nào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từ chối hoặc nói cho bạn biết họ đang chuẩn bị đi ra ngoài,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là họ cứ phải miễn cưỡng ở đó.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đó tim của họ sẽ đập như thế nào?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đập rất nhanh!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cũng là lỗi do vô ý.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khi chúng ta gọi điện thoại cho ai thì nhất định phải hỏi trước: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“Xin hỏi bây giờ anh nói chuyện có tiện không?”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luôn suy nghĩ cho người khác.</w:t>
      </w:r>
    </w:p>
    <w:p w14:paraId="37E35759" w14:textId="77777777" w:rsidR="003B7CA2" w:rsidRDefault="001E3481" w:rsidP="00FF7F4D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Năm đó Khổng phu tử đi đến Thái miếu, cũng là “vào Thái miếu, mỗi việc đều hỏi qua”.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Gặp phải rất nhiều việc,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Phu tử đều đi hỏi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phụ trách trong thái miếu.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khác đều cảm thấy rất khó hiểu: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“Học vấn của Phu tử cao như vậy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sao đi đến Thái miếu thì cái gì cũng hỏi hết vậy?” Kết quả học trò của ngài liền hỏi Phu tử như vậy.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Phu tử trả lời: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“Mỗi việc đều hỏi qua là đại biểu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tôn trọng đối với sự việc đó,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chúng ta đi đến một hoàn cảnh mới,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hoàn cảnh này có quy củ riêng của nó,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không thể làm theo ý của mình được,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bằng không thì có thể sẽ có chỗ thất lễ.”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 đến một môi trường mới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trước tiên cũng phải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tìm hiểu rất nhiều [về quy củ] làm việc và nghỉ ngơi sinh hoạt của môi trường đó,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là cách bày biện đồ đạc,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không thể tự ý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dịch chuyển hay thay đổi.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chúng ta cảm thấy có lòng tốt,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một động tác như vậy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sẽ gây nên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phiền phức cho những người làm việc tại đó,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chuyện này có khả năng sẽ phạm vào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“vô ý phạm, gọi là lỗi”.</w:t>
      </w:r>
    </w:p>
    <w:p w14:paraId="5F3AC0CD" w14:textId="47F60F9E" w:rsidR="0058132C" w:rsidRPr="001E3481" w:rsidRDefault="001E3481" w:rsidP="00FF7F4D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Câu tiếp theo là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“cố ý phạm, gọi là tội”</w:t>
      </w:r>
      <w:r w:rsidRPr="00C95A4A">
        <w:rPr>
          <w:rFonts w:ascii="Times New Roman" w:hAnsi="Times New Roman" w:cs="Times New Roman"/>
          <w:sz w:val="28"/>
          <w:szCs w:val="28"/>
        </w:rPr>
        <w:t>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Ý muốn nói là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rõ ràng biết đó là sai nhưng vẫn cứ làm,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là “biết rõ mà cố phạm”,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gọi là ác,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việc này không thể chấp nhận được.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tượng như vậy hiện nay có nhiều không?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Nhiều.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sao vậy? Ví dụ như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rõ ràng đã viết “cấm hút thuốc”,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họ vẫn cứ ở đó hút lấy hút để,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nguyên nhân là gì?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“Chưa học Đệ Tử Quy.”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Đáp án chính xác!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Thiếu sự giáo dục,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học tập tốt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đạo lý làm người, làm việc,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có thầy dạy,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không được cha mẹ nhắc nhở,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nói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“đời trước không tốt, không biết đạo đức”.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tiết học hôm nay của chúng ta học tới đây trước,</w:t>
      </w:r>
      <w:r w:rsidR="003B7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ơn mọi người!</w:t>
      </w:r>
    </w:p>
    <w:sectPr w:rsidR="0058132C" w:rsidRPr="001E3481" w:rsidSect="005F40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4A2CD" w14:textId="77777777" w:rsidR="004A1ADC" w:rsidRDefault="004A1ADC" w:rsidP="00981D48">
      <w:pPr>
        <w:spacing w:after="0" w:line="240" w:lineRule="auto"/>
      </w:pPr>
      <w:r>
        <w:separator/>
      </w:r>
    </w:p>
  </w:endnote>
  <w:endnote w:type="continuationSeparator" w:id="0">
    <w:p w14:paraId="66221B66" w14:textId="77777777" w:rsidR="004A1ADC" w:rsidRDefault="004A1ADC" w:rsidP="00981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VN-Book Antiqua">
    <w:panose1 w:val="02040603050506020204"/>
    <w:charset w:val="00"/>
    <w:family w:val="roman"/>
    <w:pitch w:val="variable"/>
    <w:sig w:usb0="A000002F" w:usb1="0000000A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9D08F" w14:textId="77777777" w:rsidR="005F4054" w:rsidRDefault="005F40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9854F" w14:textId="71A313CF" w:rsidR="005F4054" w:rsidRPr="005F4054" w:rsidRDefault="005F4054" w:rsidP="005F4054">
    <w:pPr>
      <w:pStyle w:val="Footer"/>
      <w:tabs>
        <w:tab w:val="clear" w:pos="4513"/>
        <w:tab w:val="clear" w:pos="9026"/>
      </w:tabs>
      <w:jc w:val="center"/>
      <w:rPr>
        <w:rFonts w:ascii="Times New Roman" w:hAnsi="Times New Roman" w:cs="Times New Roman"/>
        <w:sz w:val="24"/>
      </w:rPr>
    </w:pPr>
    <w:r w:rsidRPr="005F4054">
      <w:rPr>
        <w:rFonts w:ascii="Times New Roman" w:hAnsi="Times New Roman" w:cs="Times New Roman"/>
        <w:sz w:val="24"/>
      </w:rPr>
      <w:fldChar w:fldCharType="begin"/>
    </w:r>
    <w:r w:rsidRPr="005F4054">
      <w:rPr>
        <w:rFonts w:ascii="Times New Roman" w:hAnsi="Times New Roman" w:cs="Times New Roman"/>
        <w:sz w:val="24"/>
      </w:rPr>
      <w:instrText xml:space="preserve"> PAGE  \* MERGEFORMAT </w:instrText>
    </w:r>
    <w:r w:rsidRPr="005F4054">
      <w:rPr>
        <w:rFonts w:ascii="Times New Roman" w:hAnsi="Times New Roman" w:cs="Times New Roman"/>
        <w:sz w:val="24"/>
      </w:rPr>
      <w:fldChar w:fldCharType="separate"/>
    </w:r>
    <w:r w:rsidRPr="005F4054">
      <w:rPr>
        <w:rFonts w:ascii="Times New Roman" w:hAnsi="Times New Roman" w:cs="Times New Roman"/>
        <w:noProof/>
        <w:sz w:val="24"/>
      </w:rPr>
      <w:t>1</w:t>
    </w:r>
    <w:r w:rsidRPr="005F4054">
      <w:rPr>
        <w:rFonts w:ascii="Times New Roman" w:hAnsi="Times New Roman" w:cs="Times New Roman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B95BE" w14:textId="77777777" w:rsidR="005F4054" w:rsidRDefault="005F40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F164DB" w14:textId="77777777" w:rsidR="004A1ADC" w:rsidRDefault="004A1ADC" w:rsidP="00981D48">
      <w:pPr>
        <w:spacing w:after="0" w:line="240" w:lineRule="auto"/>
      </w:pPr>
      <w:r>
        <w:separator/>
      </w:r>
    </w:p>
  </w:footnote>
  <w:footnote w:type="continuationSeparator" w:id="0">
    <w:p w14:paraId="48CDBEA6" w14:textId="77777777" w:rsidR="004A1ADC" w:rsidRDefault="004A1ADC" w:rsidP="00981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27560" w14:textId="77777777" w:rsidR="005F4054" w:rsidRDefault="005F40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7093D" w14:textId="77777777" w:rsidR="005F4054" w:rsidRDefault="005F405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9710A" w14:textId="77777777" w:rsidR="005F4054" w:rsidRDefault="005F40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C7ABC"/>
    <w:multiLevelType w:val="multilevel"/>
    <w:tmpl w:val="81CA8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63989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642"/>
    <w:rsid w:val="00005522"/>
    <w:rsid w:val="00011C49"/>
    <w:rsid w:val="00015637"/>
    <w:rsid w:val="00015B6D"/>
    <w:rsid w:val="00021AC5"/>
    <w:rsid w:val="000325D0"/>
    <w:rsid w:val="00044648"/>
    <w:rsid w:val="000536CB"/>
    <w:rsid w:val="00055BFB"/>
    <w:rsid w:val="00063189"/>
    <w:rsid w:val="00071E89"/>
    <w:rsid w:val="00084FE7"/>
    <w:rsid w:val="0009357C"/>
    <w:rsid w:val="00095A61"/>
    <w:rsid w:val="000A401A"/>
    <w:rsid w:val="000C17A5"/>
    <w:rsid w:val="000C602D"/>
    <w:rsid w:val="000C7A61"/>
    <w:rsid w:val="000E5406"/>
    <w:rsid w:val="000F0CC8"/>
    <w:rsid w:val="00100939"/>
    <w:rsid w:val="0010260C"/>
    <w:rsid w:val="00104AA5"/>
    <w:rsid w:val="00105745"/>
    <w:rsid w:val="00106834"/>
    <w:rsid w:val="0012340E"/>
    <w:rsid w:val="0012712A"/>
    <w:rsid w:val="0013137C"/>
    <w:rsid w:val="001401D8"/>
    <w:rsid w:val="001427B9"/>
    <w:rsid w:val="00145743"/>
    <w:rsid w:val="00160CF3"/>
    <w:rsid w:val="0016237D"/>
    <w:rsid w:val="00163FF9"/>
    <w:rsid w:val="001643E9"/>
    <w:rsid w:val="00173A31"/>
    <w:rsid w:val="00181AC9"/>
    <w:rsid w:val="00185207"/>
    <w:rsid w:val="00187028"/>
    <w:rsid w:val="001874EF"/>
    <w:rsid w:val="001B26F0"/>
    <w:rsid w:val="001B4567"/>
    <w:rsid w:val="001D0886"/>
    <w:rsid w:val="001D0DCE"/>
    <w:rsid w:val="001D16D1"/>
    <w:rsid w:val="001D510B"/>
    <w:rsid w:val="001E3481"/>
    <w:rsid w:val="001E7902"/>
    <w:rsid w:val="001F3E9D"/>
    <w:rsid w:val="001F5435"/>
    <w:rsid w:val="00200A09"/>
    <w:rsid w:val="00212FBD"/>
    <w:rsid w:val="0021328F"/>
    <w:rsid w:val="002171C5"/>
    <w:rsid w:val="00231B89"/>
    <w:rsid w:val="00234C24"/>
    <w:rsid w:val="002373E3"/>
    <w:rsid w:val="002460F9"/>
    <w:rsid w:val="00251D6A"/>
    <w:rsid w:val="00262F25"/>
    <w:rsid w:val="00264456"/>
    <w:rsid w:val="00265AE2"/>
    <w:rsid w:val="002677AA"/>
    <w:rsid w:val="002706A0"/>
    <w:rsid w:val="00270C63"/>
    <w:rsid w:val="00275FC6"/>
    <w:rsid w:val="00280829"/>
    <w:rsid w:val="00287988"/>
    <w:rsid w:val="002B1B92"/>
    <w:rsid w:val="002B526A"/>
    <w:rsid w:val="002C1DC6"/>
    <w:rsid w:val="002D28A0"/>
    <w:rsid w:val="002E1D1E"/>
    <w:rsid w:val="002E4225"/>
    <w:rsid w:val="002E7AFA"/>
    <w:rsid w:val="002F01BE"/>
    <w:rsid w:val="002F452B"/>
    <w:rsid w:val="002F5E69"/>
    <w:rsid w:val="0031090B"/>
    <w:rsid w:val="00315E37"/>
    <w:rsid w:val="00330C6E"/>
    <w:rsid w:val="003412AE"/>
    <w:rsid w:val="00347E66"/>
    <w:rsid w:val="00353D48"/>
    <w:rsid w:val="003540D3"/>
    <w:rsid w:val="00365339"/>
    <w:rsid w:val="003875BF"/>
    <w:rsid w:val="003A1694"/>
    <w:rsid w:val="003B0330"/>
    <w:rsid w:val="003B77AD"/>
    <w:rsid w:val="003B7CA2"/>
    <w:rsid w:val="003C5634"/>
    <w:rsid w:val="003D1AAE"/>
    <w:rsid w:val="003F71FD"/>
    <w:rsid w:val="004251E7"/>
    <w:rsid w:val="00425831"/>
    <w:rsid w:val="00430967"/>
    <w:rsid w:val="004517FC"/>
    <w:rsid w:val="00467474"/>
    <w:rsid w:val="00471E27"/>
    <w:rsid w:val="00474F24"/>
    <w:rsid w:val="00475E90"/>
    <w:rsid w:val="004939BE"/>
    <w:rsid w:val="004954EB"/>
    <w:rsid w:val="00495738"/>
    <w:rsid w:val="004A1ADC"/>
    <w:rsid w:val="004B4DBD"/>
    <w:rsid w:val="004B6C90"/>
    <w:rsid w:val="004C684D"/>
    <w:rsid w:val="004D572D"/>
    <w:rsid w:val="004D5786"/>
    <w:rsid w:val="004E1B4C"/>
    <w:rsid w:val="004E665C"/>
    <w:rsid w:val="004F39B5"/>
    <w:rsid w:val="004F57A3"/>
    <w:rsid w:val="00526787"/>
    <w:rsid w:val="00535A5A"/>
    <w:rsid w:val="00541037"/>
    <w:rsid w:val="00541927"/>
    <w:rsid w:val="0055748D"/>
    <w:rsid w:val="0058132C"/>
    <w:rsid w:val="005955CB"/>
    <w:rsid w:val="00596C9A"/>
    <w:rsid w:val="00597BDF"/>
    <w:rsid w:val="005A38E5"/>
    <w:rsid w:val="005A5C14"/>
    <w:rsid w:val="005A76EA"/>
    <w:rsid w:val="005C0298"/>
    <w:rsid w:val="005C0642"/>
    <w:rsid w:val="005C1D4A"/>
    <w:rsid w:val="005D3110"/>
    <w:rsid w:val="005E29BA"/>
    <w:rsid w:val="005E4B30"/>
    <w:rsid w:val="005E4F73"/>
    <w:rsid w:val="005F4054"/>
    <w:rsid w:val="006043F6"/>
    <w:rsid w:val="006056AF"/>
    <w:rsid w:val="00617ADE"/>
    <w:rsid w:val="006242E7"/>
    <w:rsid w:val="00632726"/>
    <w:rsid w:val="00645259"/>
    <w:rsid w:val="0064572E"/>
    <w:rsid w:val="006509E5"/>
    <w:rsid w:val="00652005"/>
    <w:rsid w:val="00670960"/>
    <w:rsid w:val="006B75F5"/>
    <w:rsid w:val="006C0247"/>
    <w:rsid w:val="006D375C"/>
    <w:rsid w:val="006E3CD5"/>
    <w:rsid w:val="006F03C2"/>
    <w:rsid w:val="006F0C86"/>
    <w:rsid w:val="006F30CC"/>
    <w:rsid w:val="006F556D"/>
    <w:rsid w:val="00716950"/>
    <w:rsid w:val="0072364D"/>
    <w:rsid w:val="00726E54"/>
    <w:rsid w:val="00756930"/>
    <w:rsid w:val="0079133D"/>
    <w:rsid w:val="00797089"/>
    <w:rsid w:val="007A3332"/>
    <w:rsid w:val="007B3B22"/>
    <w:rsid w:val="007B6A09"/>
    <w:rsid w:val="007B7019"/>
    <w:rsid w:val="007E3057"/>
    <w:rsid w:val="008048E0"/>
    <w:rsid w:val="00806590"/>
    <w:rsid w:val="008143AD"/>
    <w:rsid w:val="008153EE"/>
    <w:rsid w:val="008211BE"/>
    <w:rsid w:val="008272E0"/>
    <w:rsid w:val="0083226B"/>
    <w:rsid w:val="00833416"/>
    <w:rsid w:val="00836DD9"/>
    <w:rsid w:val="00845AD9"/>
    <w:rsid w:val="00853110"/>
    <w:rsid w:val="0085380E"/>
    <w:rsid w:val="00854D8C"/>
    <w:rsid w:val="0085656E"/>
    <w:rsid w:val="00864C04"/>
    <w:rsid w:val="00876B90"/>
    <w:rsid w:val="008852D3"/>
    <w:rsid w:val="008B268C"/>
    <w:rsid w:val="008B5712"/>
    <w:rsid w:val="008B68E1"/>
    <w:rsid w:val="008C2FC2"/>
    <w:rsid w:val="008C79FB"/>
    <w:rsid w:val="008D3FC6"/>
    <w:rsid w:val="008D57A2"/>
    <w:rsid w:val="008D5E7D"/>
    <w:rsid w:val="008E0431"/>
    <w:rsid w:val="00907163"/>
    <w:rsid w:val="00907F0B"/>
    <w:rsid w:val="00907F88"/>
    <w:rsid w:val="00911A84"/>
    <w:rsid w:val="00914071"/>
    <w:rsid w:val="0091444E"/>
    <w:rsid w:val="00917CBB"/>
    <w:rsid w:val="00932671"/>
    <w:rsid w:val="0093510C"/>
    <w:rsid w:val="00937109"/>
    <w:rsid w:val="0094356B"/>
    <w:rsid w:val="009647AB"/>
    <w:rsid w:val="009648EE"/>
    <w:rsid w:val="009732BF"/>
    <w:rsid w:val="00981D48"/>
    <w:rsid w:val="00987A0C"/>
    <w:rsid w:val="00996143"/>
    <w:rsid w:val="009A0E7A"/>
    <w:rsid w:val="009A251C"/>
    <w:rsid w:val="009B3ECD"/>
    <w:rsid w:val="009C2A2C"/>
    <w:rsid w:val="009D3E49"/>
    <w:rsid w:val="009D6789"/>
    <w:rsid w:val="009E20A2"/>
    <w:rsid w:val="009F50DC"/>
    <w:rsid w:val="00A04662"/>
    <w:rsid w:val="00A04ACC"/>
    <w:rsid w:val="00A167A1"/>
    <w:rsid w:val="00A26921"/>
    <w:rsid w:val="00A40523"/>
    <w:rsid w:val="00A439A5"/>
    <w:rsid w:val="00A5455D"/>
    <w:rsid w:val="00A60C33"/>
    <w:rsid w:val="00A60E96"/>
    <w:rsid w:val="00A6523D"/>
    <w:rsid w:val="00A70BD9"/>
    <w:rsid w:val="00A80742"/>
    <w:rsid w:val="00A92450"/>
    <w:rsid w:val="00AA0E2C"/>
    <w:rsid w:val="00AA1255"/>
    <w:rsid w:val="00AC0222"/>
    <w:rsid w:val="00AC490F"/>
    <w:rsid w:val="00AD04DB"/>
    <w:rsid w:val="00AE2B74"/>
    <w:rsid w:val="00AE37AA"/>
    <w:rsid w:val="00AF7363"/>
    <w:rsid w:val="00B11F26"/>
    <w:rsid w:val="00B37630"/>
    <w:rsid w:val="00B4057A"/>
    <w:rsid w:val="00B40F3B"/>
    <w:rsid w:val="00B50ACF"/>
    <w:rsid w:val="00B50AEB"/>
    <w:rsid w:val="00B526DA"/>
    <w:rsid w:val="00B54086"/>
    <w:rsid w:val="00B56DCA"/>
    <w:rsid w:val="00B6170C"/>
    <w:rsid w:val="00B642B3"/>
    <w:rsid w:val="00B71482"/>
    <w:rsid w:val="00B73EF1"/>
    <w:rsid w:val="00BA4CAB"/>
    <w:rsid w:val="00BB6E07"/>
    <w:rsid w:val="00BD75E9"/>
    <w:rsid w:val="00BE13B3"/>
    <w:rsid w:val="00BE53A3"/>
    <w:rsid w:val="00BE68BA"/>
    <w:rsid w:val="00BE7870"/>
    <w:rsid w:val="00BF3B79"/>
    <w:rsid w:val="00BF5DC8"/>
    <w:rsid w:val="00C00C3C"/>
    <w:rsid w:val="00C36DB8"/>
    <w:rsid w:val="00C4458B"/>
    <w:rsid w:val="00C503E6"/>
    <w:rsid w:val="00C50B32"/>
    <w:rsid w:val="00C56310"/>
    <w:rsid w:val="00C81CC4"/>
    <w:rsid w:val="00C844CF"/>
    <w:rsid w:val="00C905B8"/>
    <w:rsid w:val="00CA1588"/>
    <w:rsid w:val="00CA4984"/>
    <w:rsid w:val="00CA52A9"/>
    <w:rsid w:val="00CA7702"/>
    <w:rsid w:val="00CB2D90"/>
    <w:rsid w:val="00CB2FE6"/>
    <w:rsid w:val="00CE0235"/>
    <w:rsid w:val="00CF4EC1"/>
    <w:rsid w:val="00CF6049"/>
    <w:rsid w:val="00CF689A"/>
    <w:rsid w:val="00D03AFF"/>
    <w:rsid w:val="00D0616D"/>
    <w:rsid w:val="00D11255"/>
    <w:rsid w:val="00D16A9A"/>
    <w:rsid w:val="00D24FF5"/>
    <w:rsid w:val="00D309CC"/>
    <w:rsid w:val="00D419C8"/>
    <w:rsid w:val="00D87761"/>
    <w:rsid w:val="00D97F7E"/>
    <w:rsid w:val="00DD0ED9"/>
    <w:rsid w:val="00DD18BC"/>
    <w:rsid w:val="00DD29F8"/>
    <w:rsid w:val="00DE4959"/>
    <w:rsid w:val="00DF0345"/>
    <w:rsid w:val="00E00710"/>
    <w:rsid w:val="00E0215E"/>
    <w:rsid w:val="00E04C1C"/>
    <w:rsid w:val="00E10531"/>
    <w:rsid w:val="00E122E3"/>
    <w:rsid w:val="00E12D8D"/>
    <w:rsid w:val="00E3413E"/>
    <w:rsid w:val="00E51E96"/>
    <w:rsid w:val="00E646CB"/>
    <w:rsid w:val="00E70BC5"/>
    <w:rsid w:val="00E7250F"/>
    <w:rsid w:val="00E725E8"/>
    <w:rsid w:val="00E75DA9"/>
    <w:rsid w:val="00E80981"/>
    <w:rsid w:val="00E844B0"/>
    <w:rsid w:val="00E926C7"/>
    <w:rsid w:val="00EB40F0"/>
    <w:rsid w:val="00EC2FB8"/>
    <w:rsid w:val="00EC7F83"/>
    <w:rsid w:val="00ED2FFD"/>
    <w:rsid w:val="00EF0759"/>
    <w:rsid w:val="00EF180D"/>
    <w:rsid w:val="00EF30A9"/>
    <w:rsid w:val="00F03AAC"/>
    <w:rsid w:val="00F04713"/>
    <w:rsid w:val="00F114C3"/>
    <w:rsid w:val="00F150AB"/>
    <w:rsid w:val="00F30D4A"/>
    <w:rsid w:val="00F42C6E"/>
    <w:rsid w:val="00F445A4"/>
    <w:rsid w:val="00F5260A"/>
    <w:rsid w:val="00F55FDC"/>
    <w:rsid w:val="00F60A3C"/>
    <w:rsid w:val="00F67DF7"/>
    <w:rsid w:val="00F74A07"/>
    <w:rsid w:val="00F76E44"/>
    <w:rsid w:val="00F827D9"/>
    <w:rsid w:val="00F93CB6"/>
    <w:rsid w:val="00F94C85"/>
    <w:rsid w:val="00F95F9F"/>
    <w:rsid w:val="00F976BA"/>
    <w:rsid w:val="00FB2129"/>
    <w:rsid w:val="00FB3D25"/>
    <w:rsid w:val="00FB4568"/>
    <w:rsid w:val="00FC2356"/>
    <w:rsid w:val="00FD120D"/>
    <w:rsid w:val="00FF7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63942"/>
  <w15:chartTrackingRefBased/>
  <w15:docId w15:val="{EDABBCB0-0519-4A9B-920D-E044BD62F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340E"/>
    <w:pPr>
      <w:keepNext/>
      <w:keepLines/>
      <w:spacing w:before="240" w:after="0" w:line="254" w:lineRule="auto"/>
      <w:outlineLvl w:val="0"/>
    </w:pPr>
    <w:rPr>
      <w:rFonts w:ascii="Calibri" w:eastAsia="Calibri" w:hAnsi="Calibri" w:cs="Calibri"/>
      <w:color w:val="2F5496"/>
      <w:sz w:val="32"/>
      <w:szCs w:val="32"/>
      <w:lang w:val="vi" w:eastAsia="en-US"/>
    </w:rPr>
  </w:style>
  <w:style w:type="paragraph" w:styleId="Heading2">
    <w:name w:val="heading 2"/>
    <w:basedOn w:val="Normal"/>
    <w:link w:val="Heading2Char"/>
    <w:uiPriority w:val="9"/>
    <w:qFormat/>
    <w:rsid w:val="005C06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C06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340E"/>
    <w:pPr>
      <w:keepNext/>
      <w:keepLines/>
      <w:spacing w:before="240" w:after="40" w:line="254" w:lineRule="auto"/>
      <w:outlineLvl w:val="3"/>
    </w:pPr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340E"/>
    <w:pPr>
      <w:keepNext/>
      <w:keepLines/>
      <w:spacing w:before="220" w:after="40" w:line="254" w:lineRule="auto"/>
      <w:outlineLvl w:val="4"/>
    </w:pPr>
    <w:rPr>
      <w:rFonts w:ascii="Book Antiqua" w:eastAsia="Book Antiqua" w:hAnsi="Book Antiqua" w:cs="Book Antiqua"/>
      <w:b/>
      <w:bCs/>
      <w:lang w:val="vi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340E"/>
    <w:pPr>
      <w:keepNext/>
      <w:keepLines/>
      <w:spacing w:before="200" w:after="40" w:line="254" w:lineRule="auto"/>
      <w:outlineLvl w:val="5"/>
    </w:pPr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064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C064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5C0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C0642"/>
    <w:rPr>
      <w:i/>
      <w:iCs/>
    </w:rPr>
  </w:style>
  <w:style w:type="character" w:styleId="Strong">
    <w:name w:val="Strong"/>
    <w:basedOn w:val="DefaultParagraphFont"/>
    <w:uiPriority w:val="22"/>
    <w:qFormat/>
    <w:rsid w:val="005C0642"/>
    <w:rPr>
      <w:b/>
      <w:bCs/>
    </w:rPr>
  </w:style>
  <w:style w:type="character" w:styleId="Hyperlink">
    <w:name w:val="Hyperlink"/>
    <w:basedOn w:val="DefaultParagraphFont"/>
    <w:uiPriority w:val="99"/>
    <w:unhideWhenUsed/>
    <w:rsid w:val="004954E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0A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AC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709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09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09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09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0960"/>
    <w:rPr>
      <w:b/>
      <w:bCs/>
      <w:sz w:val="20"/>
      <w:szCs w:val="20"/>
    </w:rPr>
  </w:style>
  <w:style w:type="paragraph" w:customStyle="1" w:styleId="A1">
    <w:name w:val="A1"/>
    <w:basedOn w:val="Normal"/>
    <w:qFormat/>
    <w:rsid w:val="00981D48"/>
    <w:pPr>
      <w:keepNext/>
      <w:keepLines/>
      <w:pBdr>
        <w:top w:val="nil"/>
        <w:left w:val="nil"/>
        <w:bottom w:val="nil"/>
        <w:right w:val="nil"/>
        <w:between w:val="nil"/>
      </w:pBdr>
      <w:spacing w:after="240" w:line="288" w:lineRule="auto"/>
      <w:ind w:firstLine="720"/>
      <w:outlineLvl w:val="0"/>
    </w:pPr>
    <w:rPr>
      <w:rFonts w:ascii="SVN-Book Antiqua" w:eastAsia="Book Antiqua" w:hAnsi="SVN-Book Antiqua" w:cs="Book Antiqua"/>
      <w:b/>
      <w:bCs/>
      <w:color w:val="000000"/>
      <w:sz w:val="28"/>
      <w:szCs w:val="28"/>
      <w:lang w:val="vi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12340E"/>
    <w:rPr>
      <w:rFonts w:ascii="Calibri" w:eastAsia="Calibri" w:hAnsi="Calibri" w:cs="Calibri"/>
      <w:color w:val="2F5496"/>
      <w:sz w:val="32"/>
      <w:szCs w:val="32"/>
      <w:lang w:val="vi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340E"/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340E"/>
    <w:rPr>
      <w:rFonts w:ascii="Book Antiqua" w:eastAsia="Book Antiqua" w:hAnsi="Book Antiqua" w:cs="Book Antiqua"/>
      <w:b/>
      <w:bCs/>
      <w:lang w:val="vi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340E"/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table" w:customStyle="1" w:styleId="TableNormal0">
    <w:name w:val="TableNormal"/>
    <w:rsid w:val="0012340E"/>
    <w:pPr>
      <w:spacing w:after="0" w:line="254" w:lineRule="auto"/>
    </w:pPr>
    <w:rPr>
      <w:rFonts w:ascii="Book Antiqua" w:eastAsia="Book Antiqua" w:hAnsi="Book Antiqua" w:cs="Book Antiqua"/>
      <w:sz w:val="26"/>
      <w:szCs w:val="26"/>
      <w:lang w:val="vi" w:eastAsia="en-US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12340E"/>
    <w:pPr>
      <w:keepNext/>
      <w:keepLines/>
      <w:spacing w:before="480" w:after="120" w:line="254" w:lineRule="auto"/>
    </w:pPr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character" w:customStyle="1" w:styleId="TitleChar">
    <w:name w:val="Title Char"/>
    <w:basedOn w:val="DefaultParagraphFont"/>
    <w:link w:val="Title"/>
    <w:uiPriority w:val="10"/>
    <w:rsid w:val="0012340E"/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340E"/>
    <w:pPr>
      <w:keepNext/>
      <w:keepLines/>
      <w:spacing w:before="360" w:after="80" w:line="254" w:lineRule="auto"/>
    </w:pPr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2340E"/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paragraph" w:styleId="Header">
    <w:name w:val="header"/>
    <w:basedOn w:val="Normal"/>
    <w:link w:val="HeaderChar"/>
    <w:uiPriority w:val="99"/>
    <w:unhideWhenUsed/>
    <w:rsid w:val="005F40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4054"/>
  </w:style>
  <w:style w:type="paragraph" w:styleId="Footer">
    <w:name w:val="footer"/>
    <w:basedOn w:val="Normal"/>
    <w:link w:val="FooterChar"/>
    <w:uiPriority w:val="99"/>
    <w:unhideWhenUsed/>
    <w:rsid w:val="005F40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40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6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4873</Words>
  <Characters>27782</Characters>
  <Application>Microsoft Office Word</Application>
  <DocSecurity>0</DocSecurity>
  <Lines>231</Lines>
  <Paragraphs>65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PH</cp:lastModifiedBy>
  <cp:revision>7</cp:revision>
  <dcterms:created xsi:type="dcterms:W3CDTF">2026-08-13T08:34:00Z</dcterms:created>
  <dcterms:modified xsi:type="dcterms:W3CDTF">2026-09-20T08:17:00Z</dcterms:modified>
</cp:coreProperties>
</file>